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1B6C8" w14:textId="77777777" w:rsidR="00DC23F8" w:rsidRPr="005024E6" w:rsidRDefault="00DC23F8" w:rsidP="00DC23F8">
      <w:pPr>
        <w:rPr>
          <w:rFonts w:ascii="Calibri" w:hAnsi="Calibri" w:cs="Times New Roman"/>
          <w:b/>
          <w:bCs/>
          <w:color w:val="000000"/>
          <w:sz w:val="36"/>
          <w:szCs w:val="22"/>
          <w:u w:val="single"/>
        </w:rPr>
      </w:pPr>
      <w:r w:rsidRPr="00DC23F8">
        <w:rPr>
          <w:rFonts w:ascii="Calibri" w:hAnsi="Calibri" w:cs="Times New Roman"/>
          <w:b/>
          <w:bCs/>
          <w:i/>
          <w:iCs/>
          <w:color w:val="000000"/>
          <w:sz w:val="36"/>
          <w:szCs w:val="22"/>
          <w:u w:val="single"/>
        </w:rPr>
        <w:t>Go Back for Murder</w:t>
      </w:r>
      <w:r w:rsidRPr="00DC23F8">
        <w:rPr>
          <w:rFonts w:ascii="Calibri" w:hAnsi="Calibri" w:cs="Times New Roman"/>
          <w:b/>
          <w:bCs/>
          <w:color w:val="000000"/>
          <w:sz w:val="36"/>
          <w:szCs w:val="22"/>
          <w:u w:val="single"/>
        </w:rPr>
        <w:t>, Agatha Christie</w:t>
      </w:r>
    </w:p>
    <w:p w14:paraId="0FDDE290" w14:textId="77777777" w:rsidR="00DC23F8" w:rsidRPr="00DC23F8" w:rsidRDefault="00DC23F8" w:rsidP="00DC23F8">
      <w:pPr>
        <w:rPr>
          <w:rFonts w:ascii="Times" w:eastAsia="Times New Roman" w:hAnsi="Times" w:cs="Times New Roman"/>
          <w:sz w:val="20"/>
          <w:szCs w:val="20"/>
        </w:rPr>
      </w:pPr>
      <w:bookmarkStart w:id="0" w:name="_GoBack"/>
      <w:bookmarkEnd w:id="0"/>
    </w:p>
    <w:p w14:paraId="4E4961DD"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Synopsis from Samuel French:</w:t>
      </w:r>
    </w:p>
    <w:p w14:paraId="703C33EC" w14:textId="77777777" w:rsidR="00DC23F8" w:rsidRPr="00DC23F8" w:rsidRDefault="00DC23F8" w:rsidP="00DC23F8">
      <w:pPr>
        <w:shd w:val="clear" w:color="auto" w:fill="FFFFFF"/>
        <w:spacing w:after="240"/>
        <w:jc w:val="both"/>
        <w:rPr>
          <w:rFonts w:ascii="Times" w:hAnsi="Times" w:cs="Times New Roman"/>
          <w:sz w:val="20"/>
          <w:szCs w:val="20"/>
        </w:rPr>
      </w:pPr>
      <w:r w:rsidRPr="00DC23F8">
        <w:rPr>
          <w:rFonts w:ascii="Calibri" w:hAnsi="Calibri" w:cs="Times New Roman"/>
          <w:color w:val="494A50"/>
          <w:sz w:val="22"/>
          <w:szCs w:val="22"/>
        </w:rPr>
        <w:t xml:space="preserve">After receiving a letter from beyond the grave, Carla </w:t>
      </w:r>
      <w:proofErr w:type="spellStart"/>
      <w:r w:rsidRPr="00DC23F8">
        <w:rPr>
          <w:rFonts w:ascii="Calibri" w:hAnsi="Calibri" w:cs="Times New Roman"/>
          <w:color w:val="494A50"/>
          <w:sz w:val="22"/>
          <w:szCs w:val="22"/>
        </w:rPr>
        <w:t>Crale</w:t>
      </w:r>
      <w:proofErr w:type="spellEnd"/>
      <w:r w:rsidRPr="00DC23F8">
        <w:rPr>
          <w:rFonts w:ascii="Calibri" w:hAnsi="Calibri" w:cs="Times New Roman"/>
          <w:color w:val="494A50"/>
          <w:sz w:val="22"/>
          <w:szCs w:val="22"/>
        </w:rPr>
        <w:t xml:space="preserve"> believes her mother, who died in prison, was wrongly convicted of her father’s murder. In a passionate attempt to clear her name, she persuades those present on the day of her father’s death to return to the scene of the crime and ‘go back’ 15 years to recount their version of events.</w:t>
      </w:r>
    </w:p>
    <w:p w14:paraId="50A0E05E" w14:textId="77777777" w:rsidR="00DC23F8" w:rsidRPr="00DC23F8" w:rsidRDefault="00DC23F8" w:rsidP="00DC23F8">
      <w:pPr>
        <w:shd w:val="clear" w:color="auto" w:fill="FFFFFF"/>
        <w:spacing w:after="240"/>
        <w:jc w:val="both"/>
        <w:rPr>
          <w:rFonts w:ascii="Times" w:hAnsi="Times" w:cs="Times New Roman"/>
          <w:sz w:val="20"/>
          <w:szCs w:val="20"/>
        </w:rPr>
      </w:pPr>
      <w:r w:rsidRPr="00DC23F8">
        <w:rPr>
          <w:rFonts w:ascii="Calibri" w:hAnsi="Calibri" w:cs="Times New Roman"/>
          <w:color w:val="494A50"/>
          <w:sz w:val="22"/>
          <w:szCs w:val="22"/>
        </w:rPr>
        <w:t>An unusual take on the traditional murder mystery, the action of the play slips seamlessly from past to present, examining the danger of relying on personal testimony warped by time, prejudice and perception. By studying each suspect’s testimony, and the various inconsistencies between them, the drama arrives at a disturbing and terrible truth.</w:t>
      </w:r>
    </w:p>
    <w:p w14:paraId="46CC44E6"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Characters:</w:t>
      </w:r>
    </w:p>
    <w:p w14:paraId="257C01B9" w14:textId="77777777" w:rsidR="00DC23F8" w:rsidRPr="00DC23F8" w:rsidRDefault="00DC23F8" w:rsidP="00DC23F8">
      <w:pPr>
        <w:shd w:val="clear" w:color="auto" w:fill="FFFFFF"/>
        <w:spacing w:after="288"/>
        <w:rPr>
          <w:rFonts w:ascii="Times" w:hAnsi="Times" w:cs="Times New Roman"/>
          <w:sz w:val="20"/>
          <w:szCs w:val="20"/>
        </w:rPr>
      </w:pPr>
      <w:r w:rsidRPr="00DC23F8">
        <w:rPr>
          <w:rFonts w:ascii="Calibri" w:hAnsi="Calibri" w:cs="Times New Roman"/>
          <w:color w:val="555555"/>
          <w:sz w:val="22"/>
          <w:szCs w:val="22"/>
          <w:u w:val="single"/>
        </w:rPr>
        <w:t xml:space="preserve">Caroline </w:t>
      </w:r>
      <w:proofErr w:type="spellStart"/>
      <w:r w:rsidRPr="00DC23F8">
        <w:rPr>
          <w:rFonts w:ascii="Calibri" w:hAnsi="Calibri" w:cs="Times New Roman"/>
          <w:color w:val="555555"/>
          <w:sz w:val="22"/>
          <w:szCs w:val="22"/>
          <w:u w:val="single"/>
        </w:rPr>
        <w:t>Crale</w:t>
      </w:r>
      <w:proofErr w:type="spellEnd"/>
      <w:r w:rsidRPr="00DC23F8">
        <w:rPr>
          <w:rFonts w:ascii="Calibri" w:hAnsi="Calibri" w:cs="Times New Roman"/>
          <w:color w:val="555555"/>
          <w:sz w:val="22"/>
          <w:szCs w:val="22"/>
          <w:u w:val="single"/>
        </w:rPr>
        <w:t xml:space="preserve">/Carla Le </w:t>
      </w:r>
      <w:proofErr w:type="spellStart"/>
      <w:r w:rsidRPr="00DC23F8">
        <w:rPr>
          <w:rFonts w:ascii="Calibri" w:hAnsi="Calibri" w:cs="Times New Roman"/>
          <w:color w:val="555555"/>
          <w:sz w:val="22"/>
          <w:szCs w:val="22"/>
          <w:u w:val="single"/>
        </w:rPr>
        <w:t>Marchant</w:t>
      </w:r>
      <w:proofErr w:type="spellEnd"/>
      <w:r w:rsidRPr="00DC23F8">
        <w:rPr>
          <w:rFonts w:ascii="Calibri" w:hAnsi="Calibri" w:cs="Times New Roman"/>
          <w:color w:val="555555"/>
          <w:sz w:val="22"/>
          <w:szCs w:val="22"/>
        </w:rPr>
        <w:t>: Mother of Carla, wife of the victim/Daughter trying to clear her mother’s name.</w:t>
      </w:r>
    </w:p>
    <w:p w14:paraId="215AEBB4" w14:textId="77777777" w:rsidR="00DC23F8" w:rsidRPr="00DC23F8" w:rsidRDefault="00DC23F8" w:rsidP="00DC23F8">
      <w:pPr>
        <w:shd w:val="clear" w:color="auto" w:fill="FFFFFF"/>
        <w:spacing w:after="288"/>
        <w:rPr>
          <w:rFonts w:ascii="Times" w:hAnsi="Times" w:cs="Times New Roman"/>
          <w:sz w:val="20"/>
          <w:szCs w:val="20"/>
        </w:rPr>
      </w:pPr>
      <w:r w:rsidRPr="00DC23F8">
        <w:rPr>
          <w:rFonts w:ascii="Calibri" w:hAnsi="Calibri" w:cs="Times New Roman"/>
          <w:color w:val="555555"/>
          <w:sz w:val="22"/>
          <w:szCs w:val="22"/>
          <w:u w:val="single"/>
        </w:rPr>
        <w:t xml:space="preserve">Justin </w:t>
      </w:r>
      <w:proofErr w:type="spellStart"/>
      <w:r w:rsidRPr="00DC23F8">
        <w:rPr>
          <w:rFonts w:ascii="Calibri" w:hAnsi="Calibri" w:cs="Times New Roman"/>
          <w:color w:val="555555"/>
          <w:sz w:val="22"/>
          <w:szCs w:val="22"/>
          <w:u w:val="single"/>
        </w:rPr>
        <w:t>Fogg</w:t>
      </w:r>
      <w:proofErr w:type="spellEnd"/>
      <w:r w:rsidRPr="00DC23F8">
        <w:rPr>
          <w:rFonts w:ascii="Calibri" w:hAnsi="Calibri" w:cs="Times New Roman"/>
          <w:color w:val="555555"/>
          <w:sz w:val="22"/>
          <w:szCs w:val="22"/>
        </w:rPr>
        <w:t>: The Lawyer trying to help Carla find peace.</w:t>
      </w:r>
    </w:p>
    <w:p w14:paraId="38111588" w14:textId="77777777" w:rsidR="00DC23F8" w:rsidRPr="00DC23F8" w:rsidRDefault="00DC23F8" w:rsidP="00DC23F8">
      <w:pPr>
        <w:shd w:val="clear" w:color="auto" w:fill="FFFFFF"/>
        <w:spacing w:after="288"/>
        <w:rPr>
          <w:rFonts w:ascii="Times" w:hAnsi="Times" w:cs="Times New Roman"/>
          <w:sz w:val="20"/>
          <w:szCs w:val="20"/>
        </w:rPr>
      </w:pPr>
      <w:proofErr w:type="spellStart"/>
      <w:r w:rsidRPr="00DC23F8">
        <w:rPr>
          <w:rFonts w:ascii="Calibri" w:hAnsi="Calibri" w:cs="Times New Roman"/>
          <w:color w:val="555555"/>
          <w:sz w:val="22"/>
          <w:szCs w:val="22"/>
          <w:u w:val="single"/>
        </w:rPr>
        <w:t>Amyas</w:t>
      </w:r>
      <w:proofErr w:type="spellEnd"/>
      <w:r w:rsidRPr="00DC23F8">
        <w:rPr>
          <w:rFonts w:ascii="Calibri" w:hAnsi="Calibri" w:cs="Times New Roman"/>
          <w:color w:val="555555"/>
          <w:sz w:val="22"/>
          <w:szCs w:val="22"/>
          <w:u w:val="single"/>
        </w:rPr>
        <w:t xml:space="preserve"> </w:t>
      </w:r>
      <w:proofErr w:type="spellStart"/>
      <w:r w:rsidRPr="00DC23F8">
        <w:rPr>
          <w:rFonts w:ascii="Calibri" w:hAnsi="Calibri" w:cs="Times New Roman"/>
          <w:color w:val="555555"/>
          <w:sz w:val="22"/>
          <w:szCs w:val="22"/>
          <w:u w:val="single"/>
        </w:rPr>
        <w:t>Crale</w:t>
      </w:r>
      <w:proofErr w:type="spellEnd"/>
      <w:r w:rsidRPr="00DC23F8">
        <w:rPr>
          <w:rFonts w:ascii="Calibri" w:hAnsi="Calibri" w:cs="Times New Roman"/>
          <w:color w:val="555555"/>
          <w:sz w:val="22"/>
          <w:szCs w:val="22"/>
          <w:u w:val="single"/>
        </w:rPr>
        <w:t>:</w:t>
      </w:r>
      <w:r w:rsidRPr="00DC23F8">
        <w:rPr>
          <w:rFonts w:ascii="Calibri" w:hAnsi="Calibri" w:cs="Times New Roman"/>
          <w:color w:val="555555"/>
          <w:sz w:val="22"/>
          <w:szCs w:val="22"/>
        </w:rPr>
        <w:t xml:space="preserve"> The victim, an artist, murdered fifteen years ago.</w:t>
      </w:r>
    </w:p>
    <w:p w14:paraId="0273E4A4" w14:textId="77777777" w:rsidR="00DC23F8" w:rsidRPr="00DC23F8" w:rsidRDefault="00DC23F8" w:rsidP="00DC23F8">
      <w:pPr>
        <w:shd w:val="clear" w:color="auto" w:fill="FFFFFF"/>
        <w:spacing w:after="288"/>
        <w:rPr>
          <w:rFonts w:ascii="Times" w:hAnsi="Times" w:cs="Times New Roman"/>
          <w:sz w:val="20"/>
          <w:szCs w:val="20"/>
        </w:rPr>
      </w:pPr>
      <w:r w:rsidRPr="00DC23F8">
        <w:rPr>
          <w:rFonts w:ascii="Calibri" w:hAnsi="Calibri" w:cs="Times New Roman"/>
          <w:color w:val="555555"/>
          <w:sz w:val="22"/>
          <w:szCs w:val="22"/>
          <w:u w:val="single"/>
        </w:rPr>
        <w:t>Phillip Blake:</w:t>
      </w:r>
      <w:r w:rsidRPr="00DC23F8">
        <w:rPr>
          <w:rFonts w:ascii="Calibri" w:hAnsi="Calibri" w:cs="Times New Roman"/>
          <w:color w:val="555555"/>
          <w:sz w:val="22"/>
          <w:szCs w:val="22"/>
        </w:rPr>
        <w:t xml:space="preserve"> The victim’s best friend, now a stockbroker.</w:t>
      </w:r>
    </w:p>
    <w:p w14:paraId="33172013" w14:textId="77777777" w:rsidR="00DC23F8" w:rsidRPr="00DC23F8" w:rsidRDefault="00DC23F8" w:rsidP="00DC23F8">
      <w:pPr>
        <w:shd w:val="clear" w:color="auto" w:fill="FFFFFF"/>
        <w:spacing w:after="288"/>
        <w:rPr>
          <w:rFonts w:ascii="Times" w:hAnsi="Times" w:cs="Times New Roman"/>
          <w:sz w:val="20"/>
          <w:szCs w:val="20"/>
        </w:rPr>
      </w:pPr>
      <w:r w:rsidRPr="00DC23F8">
        <w:rPr>
          <w:rFonts w:ascii="Calibri" w:hAnsi="Calibri" w:cs="Times New Roman"/>
          <w:color w:val="555555"/>
          <w:sz w:val="22"/>
          <w:szCs w:val="22"/>
          <w:u w:val="single"/>
        </w:rPr>
        <w:t>Meredith Blake</w:t>
      </w:r>
      <w:r w:rsidRPr="00DC23F8">
        <w:rPr>
          <w:rFonts w:ascii="Calibri" w:hAnsi="Calibri" w:cs="Times New Roman"/>
          <w:color w:val="555555"/>
          <w:sz w:val="22"/>
          <w:szCs w:val="22"/>
        </w:rPr>
        <w:t>: Phillip’s younger brother, a recluse and former amateur herbalist.</w:t>
      </w:r>
    </w:p>
    <w:p w14:paraId="19365119" w14:textId="77777777" w:rsidR="00DC23F8" w:rsidRPr="00DC23F8" w:rsidRDefault="00DC23F8" w:rsidP="00DC23F8">
      <w:pPr>
        <w:shd w:val="clear" w:color="auto" w:fill="FFFFFF"/>
        <w:spacing w:after="288"/>
        <w:rPr>
          <w:rFonts w:ascii="Times" w:hAnsi="Times" w:cs="Times New Roman"/>
          <w:sz w:val="20"/>
          <w:szCs w:val="20"/>
        </w:rPr>
      </w:pPr>
      <w:r w:rsidRPr="00DC23F8">
        <w:rPr>
          <w:rFonts w:ascii="Calibri" w:hAnsi="Calibri" w:cs="Times New Roman"/>
          <w:color w:val="555555"/>
          <w:sz w:val="22"/>
          <w:szCs w:val="22"/>
          <w:u w:val="single"/>
        </w:rPr>
        <w:t xml:space="preserve">Lady </w:t>
      </w:r>
      <w:proofErr w:type="spellStart"/>
      <w:r w:rsidRPr="00DC23F8">
        <w:rPr>
          <w:rFonts w:ascii="Calibri" w:hAnsi="Calibri" w:cs="Times New Roman"/>
          <w:color w:val="555555"/>
          <w:sz w:val="22"/>
          <w:szCs w:val="22"/>
          <w:u w:val="single"/>
        </w:rPr>
        <w:t>Melksham</w:t>
      </w:r>
      <w:proofErr w:type="spellEnd"/>
      <w:r w:rsidRPr="00DC23F8">
        <w:rPr>
          <w:rFonts w:ascii="Calibri" w:hAnsi="Calibri" w:cs="Times New Roman"/>
          <w:color w:val="555555"/>
          <w:sz w:val="22"/>
          <w:szCs w:val="22"/>
          <w:u w:val="single"/>
        </w:rPr>
        <w:t>:</w:t>
      </w:r>
      <w:r w:rsidRPr="00DC23F8">
        <w:rPr>
          <w:rFonts w:ascii="Calibri" w:hAnsi="Calibri" w:cs="Times New Roman"/>
          <w:color w:val="555555"/>
          <w:sz w:val="22"/>
          <w:szCs w:val="22"/>
        </w:rPr>
        <w:t xml:space="preserve"> A society lady, formerly Elsa Greer, the victim’s mistress.</w:t>
      </w:r>
    </w:p>
    <w:p w14:paraId="53D1EE8B" w14:textId="77777777" w:rsidR="00DC23F8" w:rsidRPr="00DC23F8" w:rsidRDefault="00DC23F8" w:rsidP="00DC23F8">
      <w:pPr>
        <w:shd w:val="clear" w:color="auto" w:fill="FFFFFF"/>
        <w:spacing w:after="288"/>
        <w:rPr>
          <w:rFonts w:ascii="Times" w:hAnsi="Times" w:cs="Times New Roman"/>
          <w:sz w:val="20"/>
          <w:szCs w:val="20"/>
        </w:rPr>
      </w:pPr>
      <w:r w:rsidRPr="00DC23F8">
        <w:rPr>
          <w:rFonts w:ascii="Calibri" w:hAnsi="Calibri" w:cs="Times New Roman"/>
          <w:color w:val="555555"/>
          <w:sz w:val="22"/>
          <w:szCs w:val="22"/>
          <w:u w:val="single"/>
        </w:rPr>
        <w:t>Angela Warren:</w:t>
      </w:r>
      <w:r w:rsidRPr="00DC23F8">
        <w:rPr>
          <w:rFonts w:ascii="Calibri" w:hAnsi="Calibri" w:cs="Times New Roman"/>
          <w:color w:val="555555"/>
          <w:sz w:val="22"/>
          <w:szCs w:val="22"/>
        </w:rPr>
        <w:t xml:space="preserve"> Caroline’s younger sister, now an archaeologist.</w:t>
      </w:r>
    </w:p>
    <w:p w14:paraId="37B928C2" w14:textId="77777777" w:rsidR="00DC23F8" w:rsidRPr="00DC23F8" w:rsidRDefault="00DC23F8" w:rsidP="00DC23F8">
      <w:pPr>
        <w:shd w:val="clear" w:color="auto" w:fill="FFFFFF"/>
        <w:spacing w:after="288"/>
        <w:rPr>
          <w:rFonts w:ascii="Times" w:hAnsi="Times" w:cs="Times New Roman"/>
          <w:sz w:val="20"/>
          <w:szCs w:val="20"/>
        </w:rPr>
      </w:pPr>
      <w:r w:rsidRPr="00DC23F8">
        <w:rPr>
          <w:rFonts w:ascii="Calibri" w:hAnsi="Calibri" w:cs="Times New Roman"/>
          <w:color w:val="555555"/>
          <w:sz w:val="22"/>
          <w:szCs w:val="22"/>
          <w:u w:val="single"/>
        </w:rPr>
        <w:t>Miss Williams:</w:t>
      </w:r>
      <w:r w:rsidRPr="00DC23F8">
        <w:rPr>
          <w:rFonts w:ascii="Calibri" w:hAnsi="Calibri" w:cs="Times New Roman"/>
          <w:color w:val="555555"/>
          <w:sz w:val="22"/>
          <w:szCs w:val="22"/>
        </w:rPr>
        <w:t xml:space="preserve"> Angela’s former governess, now retired.</w:t>
      </w:r>
    </w:p>
    <w:p w14:paraId="555D6148" w14:textId="77777777" w:rsidR="00DC23F8" w:rsidRPr="00DC23F8" w:rsidRDefault="00DC23F8" w:rsidP="00DC23F8">
      <w:pPr>
        <w:shd w:val="clear" w:color="auto" w:fill="FFFFFF"/>
        <w:spacing w:after="288"/>
        <w:rPr>
          <w:rFonts w:ascii="Times" w:hAnsi="Times" w:cs="Times New Roman"/>
          <w:sz w:val="20"/>
          <w:szCs w:val="20"/>
        </w:rPr>
      </w:pPr>
      <w:proofErr w:type="spellStart"/>
      <w:r w:rsidRPr="00DC23F8">
        <w:rPr>
          <w:rFonts w:ascii="Calibri" w:hAnsi="Calibri" w:cs="Times New Roman"/>
          <w:color w:val="555555"/>
          <w:sz w:val="22"/>
          <w:szCs w:val="22"/>
          <w:u w:val="single"/>
        </w:rPr>
        <w:t>Turnball</w:t>
      </w:r>
      <w:proofErr w:type="spellEnd"/>
      <w:r w:rsidRPr="00DC23F8">
        <w:rPr>
          <w:rFonts w:ascii="Calibri" w:hAnsi="Calibri" w:cs="Times New Roman"/>
          <w:color w:val="555555"/>
          <w:sz w:val="22"/>
          <w:szCs w:val="22"/>
          <w:u w:val="single"/>
        </w:rPr>
        <w:t>:</w:t>
      </w:r>
      <w:r w:rsidRPr="00DC23F8">
        <w:rPr>
          <w:rFonts w:ascii="Calibri" w:hAnsi="Calibri" w:cs="Times New Roman"/>
          <w:color w:val="555555"/>
          <w:sz w:val="22"/>
          <w:szCs w:val="22"/>
        </w:rPr>
        <w:t xml:space="preserve"> Justin </w:t>
      </w:r>
      <w:proofErr w:type="spellStart"/>
      <w:r w:rsidRPr="00DC23F8">
        <w:rPr>
          <w:rFonts w:ascii="Calibri" w:hAnsi="Calibri" w:cs="Times New Roman"/>
          <w:color w:val="555555"/>
          <w:sz w:val="22"/>
          <w:szCs w:val="22"/>
        </w:rPr>
        <w:t>Fogg’s</w:t>
      </w:r>
      <w:proofErr w:type="spellEnd"/>
      <w:r w:rsidRPr="00DC23F8">
        <w:rPr>
          <w:rFonts w:ascii="Calibri" w:hAnsi="Calibri" w:cs="Times New Roman"/>
          <w:color w:val="555555"/>
          <w:sz w:val="22"/>
          <w:szCs w:val="22"/>
        </w:rPr>
        <w:t xml:space="preserve"> assistant.</w:t>
      </w:r>
    </w:p>
    <w:p w14:paraId="7A69F9F1" w14:textId="77777777" w:rsidR="00DC23F8" w:rsidRPr="00DC23F8" w:rsidRDefault="00DC23F8" w:rsidP="00DC23F8">
      <w:pPr>
        <w:shd w:val="clear" w:color="auto" w:fill="FFFFFF"/>
        <w:spacing w:after="288"/>
        <w:rPr>
          <w:rFonts w:ascii="Times" w:hAnsi="Times" w:cs="Times New Roman"/>
          <w:sz w:val="20"/>
          <w:szCs w:val="20"/>
        </w:rPr>
      </w:pPr>
      <w:r w:rsidRPr="00DC23F8">
        <w:rPr>
          <w:rFonts w:ascii="Calibri" w:hAnsi="Calibri" w:cs="Times New Roman"/>
          <w:color w:val="555555"/>
          <w:sz w:val="22"/>
          <w:szCs w:val="22"/>
          <w:u w:val="single"/>
        </w:rPr>
        <w:t>Jeff:</w:t>
      </w:r>
      <w:r w:rsidRPr="00DC23F8">
        <w:rPr>
          <w:rFonts w:ascii="Calibri" w:hAnsi="Calibri" w:cs="Times New Roman"/>
          <w:color w:val="555555"/>
          <w:sz w:val="22"/>
          <w:szCs w:val="22"/>
        </w:rPr>
        <w:t xml:space="preserve"> Carla Le </w:t>
      </w:r>
      <w:proofErr w:type="spellStart"/>
      <w:r w:rsidRPr="00DC23F8">
        <w:rPr>
          <w:rFonts w:ascii="Calibri" w:hAnsi="Calibri" w:cs="Times New Roman"/>
          <w:color w:val="555555"/>
          <w:sz w:val="22"/>
          <w:szCs w:val="22"/>
        </w:rPr>
        <w:t>Marchant’s</w:t>
      </w:r>
      <w:proofErr w:type="spellEnd"/>
      <w:r w:rsidRPr="00DC23F8">
        <w:rPr>
          <w:rFonts w:ascii="Calibri" w:hAnsi="Calibri" w:cs="Times New Roman"/>
          <w:color w:val="555555"/>
          <w:sz w:val="22"/>
          <w:szCs w:val="22"/>
        </w:rPr>
        <w:t xml:space="preserve"> husband to be.</w:t>
      </w:r>
    </w:p>
    <w:p w14:paraId="4EA69D3E"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Set Design:</w:t>
      </w:r>
    </w:p>
    <w:p w14:paraId="68EB35C1" w14:textId="77777777" w:rsidR="00DC23F8" w:rsidRPr="00DC23F8" w:rsidRDefault="00DC23F8" w:rsidP="00DC23F8">
      <w:pPr>
        <w:shd w:val="clear" w:color="auto" w:fill="FFFFFF"/>
        <w:spacing w:after="288"/>
        <w:rPr>
          <w:rFonts w:ascii="Times" w:hAnsi="Times" w:cs="Times New Roman"/>
          <w:sz w:val="20"/>
          <w:szCs w:val="20"/>
        </w:rPr>
      </w:pPr>
      <w:r w:rsidRPr="00DC23F8">
        <w:rPr>
          <w:rFonts w:ascii="Calibri" w:hAnsi="Calibri" w:cs="Times New Roman"/>
          <w:color w:val="494A50"/>
          <w:sz w:val="22"/>
          <w:szCs w:val="22"/>
        </w:rPr>
        <w:t xml:space="preserve">The first Act takes place in various locations. While trying to clear her mother’s name and uncover the truth, Carla acts as her mother 15 years prior. Here she visits the offices of Justin </w:t>
      </w:r>
      <w:proofErr w:type="spellStart"/>
      <w:r w:rsidRPr="00DC23F8">
        <w:rPr>
          <w:rFonts w:ascii="Calibri" w:hAnsi="Calibri" w:cs="Times New Roman"/>
          <w:color w:val="494A50"/>
          <w:sz w:val="22"/>
          <w:szCs w:val="22"/>
        </w:rPr>
        <w:t>Fogg</w:t>
      </w:r>
      <w:proofErr w:type="spellEnd"/>
      <w:r w:rsidRPr="00DC23F8">
        <w:rPr>
          <w:rFonts w:ascii="Calibri" w:hAnsi="Calibri" w:cs="Times New Roman"/>
          <w:color w:val="494A50"/>
          <w:sz w:val="22"/>
          <w:szCs w:val="22"/>
        </w:rPr>
        <w:t xml:space="preserve"> and Phillip Blake, a hotel suite, Miss William’s apartment, and an Asian restaurant. Act two takes place in a house in Western England. </w:t>
      </w:r>
    </w:p>
    <w:p w14:paraId="227A0BFA"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Set Dressing/Props:</w:t>
      </w:r>
    </w:p>
    <w:p w14:paraId="3F2A27A6" w14:textId="77777777" w:rsidR="00DC23F8" w:rsidRPr="00DC23F8" w:rsidRDefault="00DC23F8" w:rsidP="00DC23F8">
      <w:pPr>
        <w:shd w:val="clear" w:color="auto" w:fill="FFFFFF"/>
        <w:spacing w:after="240"/>
        <w:jc w:val="both"/>
        <w:rPr>
          <w:rFonts w:ascii="Times" w:hAnsi="Times" w:cs="Times New Roman"/>
          <w:sz w:val="20"/>
          <w:szCs w:val="20"/>
        </w:rPr>
      </w:pPr>
      <w:r w:rsidRPr="00DC23F8">
        <w:rPr>
          <w:rFonts w:ascii="Calibri" w:hAnsi="Calibri" w:cs="Times New Roman"/>
          <w:color w:val="494A50"/>
          <w:sz w:val="22"/>
          <w:szCs w:val="22"/>
        </w:rPr>
        <w:t xml:space="preserve">All the places in Act 1 in flashbacks would be taken place in 1930’s. The home in act 2 is set “present day” which is 1950’s. </w:t>
      </w:r>
    </w:p>
    <w:p w14:paraId="4F3FDD20" w14:textId="77777777" w:rsidR="00DC23F8" w:rsidRPr="00DC23F8" w:rsidRDefault="00DC23F8" w:rsidP="00DC23F8">
      <w:pPr>
        <w:rPr>
          <w:rFonts w:ascii="Times" w:eastAsia="Times New Roman" w:hAnsi="Times" w:cs="Times New Roman"/>
          <w:sz w:val="20"/>
          <w:szCs w:val="20"/>
        </w:rPr>
      </w:pPr>
    </w:p>
    <w:p w14:paraId="6012FBF3"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Costumes:</w:t>
      </w:r>
    </w:p>
    <w:p w14:paraId="5358859F" w14:textId="77777777" w:rsidR="00DC23F8" w:rsidRPr="00DC23F8" w:rsidRDefault="00DC23F8" w:rsidP="00DC23F8">
      <w:pPr>
        <w:rPr>
          <w:rFonts w:ascii="Times" w:hAnsi="Times" w:cs="Times New Roman"/>
          <w:sz w:val="20"/>
          <w:szCs w:val="20"/>
        </w:rPr>
      </w:pPr>
      <w:proofErr w:type="gramStart"/>
      <w:r w:rsidRPr="00DC23F8">
        <w:rPr>
          <w:rFonts w:ascii="Calibri" w:hAnsi="Calibri" w:cs="Times New Roman"/>
          <w:color w:val="494A50"/>
          <w:sz w:val="22"/>
          <w:szCs w:val="22"/>
        </w:rPr>
        <w:lastRenderedPageBreak/>
        <w:t>Costumes has</w:t>
      </w:r>
      <w:proofErr w:type="gramEnd"/>
      <w:r w:rsidRPr="00DC23F8">
        <w:rPr>
          <w:rFonts w:ascii="Calibri" w:hAnsi="Calibri" w:cs="Times New Roman"/>
          <w:color w:val="494A50"/>
          <w:sz w:val="22"/>
          <w:szCs w:val="22"/>
        </w:rPr>
        <w:t xml:space="preserve"> a fun challenge in transforming Carla from herself in 1950’s to be a young version of her mother in the 1930’s. Since </w:t>
      </w:r>
      <w:proofErr w:type="gramStart"/>
      <w:r w:rsidRPr="00DC23F8">
        <w:rPr>
          <w:rFonts w:ascii="Calibri" w:hAnsi="Calibri" w:cs="Times New Roman"/>
          <w:color w:val="494A50"/>
          <w:sz w:val="22"/>
          <w:szCs w:val="22"/>
        </w:rPr>
        <w:t>it’s played by the same person</w:t>
      </w:r>
      <w:proofErr w:type="gramEnd"/>
      <w:r w:rsidRPr="00DC23F8">
        <w:rPr>
          <w:rFonts w:ascii="Calibri" w:hAnsi="Calibri" w:cs="Times New Roman"/>
          <w:color w:val="494A50"/>
          <w:sz w:val="22"/>
          <w:szCs w:val="22"/>
        </w:rPr>
        <w:t xml:space="preserve">, this will be a fun way to show the difference in these two characters. </w:t>
      </w:r>
    </w:p>
    <w:p w14:paraId="060B17A1" w14:textId="77777777" w:rsidR="00DC23F8" w:rsidRPr="00DC23F8" w:rsidRDefault="00DC23F8" w:rsidP="00DC23F8">
      <w:pPr>
        <w:shd w:val="clear" w:color="auto" w:fill="FFFFFF"/>
        <w:spacing w:after="240"/>
        <w:jc w:val="both"/>
        <w:rPr>
          <w:rFonts w:ascii="Times" w:hAnsi="Times" w:cs="Times New Roman"/>
          <w:sz w:val="20"/>
          <w:szCs w:val="20"/>
        </w:rPr>
      </w:pPr>
      <w:r w:rsidRPr="00DC23F8">
        <w:rPr>
          <w:rFonts w:ascii="Calibri" w:hAnsi="Calibri" w:cs="Times New Roman"/>
          <w:color w:val="000000"/>
          <w:sz w:val="22"/>
          <w:szCs w:val="22"/>
        </w:rPr>
        <w:t> </w:t>
      </w:r>
    </w:p>
    <w:p w14:paraId="7296406B"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Why We Chose It:</w:t>
      </w:r>
    </w:p>
    <w:p w14:paraId="09324D46" w14:textId="77777777" w:rsidR="00DC23F8" w:rsidRPr="00DC23F8" w:rsidRDefault="00DC23F8" w:rsidP="00DC23F8">
      <w:pPr>
        <w:rPr>
          <w:rFonts w:ascii="Times" w:hAnsi="Times" w:cs="Times New Roman"/>
          <w:sz w:val="20"/>
          <w:szCs w:val="20"/>
        </w:rPr>
      </w:pPr>
      <w:r w:rsidRPr="00DC23F8">
        <w:rPr>
          <w:rFonts w:ascii="Calibri" w:hAnsi="Calibri" w:cs="Times New Roman"/>
          <w:color w:val="494A50"/>
          <w:sz w:val="22"/>
          <w:szCs w:val="22"/>
        </w:rPr>
        <w:t>We strongly felt that it’s been enough time since we did our last Mystery play. We also feel that a mystery is something that our audience’s love. We also felt that this would be a welcomed challenge to both our actors, and our crew; a time to be creative with sets, and costumes in order to show the difference between present time and past. We also thought that there was a lot of meat to this script that would captivate our audience.  </w:t>
      </w:r>
    </w:p>
    <w:p w14:paraId="69CB2868" w14:textId="77777777" w:rsidR="00DC23F8" w:rsidRPr="00DC23F8" w:rsidRDefault="00DC23F8" w:rsidP="00DC23F8">
      <w:pPr>
        <w:shd w:val="clear" w:color="auto" w:fill="FFFFFF"/>
        <w:spacing w:after="240"/>
        <w:jc w:val="both"/>
        <w:rPr>
          <w:rFonts w:ascii="Times" w:hAnsi="Times" w:cs="Times New Roman"/>
          <w:sz w:val="20"/>
          <w:szCs w:val="20"/>
        </w:rPr>
      </w:pPr>
      <w:r w:rsidRPr="00DC23F8">
        <w:rPr>
          <w:rFonts w:ascii="Calibri" w:hAnsi="Calibri" w:cs="Times New Roman"/>
          <w:color w:val="000000"/>
          <w:sz w:val="22"/>
          <w:szCs w:val="22"/>
        </w:rPr>
        <w:t> </w:t>
      </w:r>
    </w:p>
    <w:p w14:paraId="31D9FD8A" w14:textId="77777777" w:rsidR="00DC23F8" w:rsidRPr="00DC23F8" w:rsidRDefault="00DC23F8" w:rsidP="00DC23F8">
      <w:pPr>
        <w:shd w:val="clear" w:color="auto" w:fill="FFFFFF"/>
        <w:spacing w:after="240"/>
        <w:jc w:val="both"/>
        <w:rPr>
          <w:rFonts w:ascii="Times" w:hAnsi="Times" w:cs="Times New Roman"/>
          <w:sz w:val="20"/>
          <w:szCs w:val="20"/>
        </w:rPr>
      </w:pPr>
      <w:hyperlink r:id="rId5" w:history="1">
        <w:r w:rsidRPr="00DC23F8">
          <w:rPr>
            <w:rFonts w:ascii="Calibri" w:hAnsi="Calibri" w:cs="Times New Roman"/>
            <w:color w:val="0000FF"/>
            <w:sz w:val="22"/>
            <w:szCs w:val="22"/>
            <w:u w:val="single"/>
          </w:rPr>
          <w:t>https://www.youtube.com/watch?v=i1mx9xS5MTY</w:t>
        </w:r>
      </w:hyperlink>
    </w:p>
    <w:p w14:paraId="12E07638" w14:textId="77777777" w:rsidR="00DC23F8" w:rsidRPr="00DC23F8" w:rsidRDefault="00DC23F8" w:rsidP="00DC23F8">
      <w:pPr>
        <w:shd w:val="clear" w:color="auto" w:fill="FFFFFF"/>
        <w:spacing w:after="240"/>
        <w:jc w:val="both"/>
        <w:rPr>
          <w:rFonts w:ascii="Times" w:hAnsi="Times" w:cs="Times New Roman"/>
          <w:sz w:val="20"/>
          <w:szCs w:val="20"/>
        </w:rPr>
      </w:pPr>
      <w:r w:rsidRPr="00DC23F8">
        <w:rPr>
          <w:rFonts w:ascii="Calibri" w:hAnsi="Calibri" w:cs="Times New Roman"/>
          <w:color w:val="494A50"/>
          <w:sz w:val="22"/>
          <w:szCs w:val="22"/>
        </w:rPr>
        <w:t xml:space="preserve">This </w:t>
      </w:r>
      <w:proofErr w:type="spellStart"/>
      <w:r w:rsidRPr="00DC23F8">
        <w:rPr>
          <w:rFonts w:ascii="Calibri" w:hAnsi="Calibri" w:cs="Times New Roman"/>
          <w:color w:val="494A50"/>
          <w:sz w:val="22"/>
          <w:szCs w:val="22"/>
        </w:rPr>
        <w:t>Youtube</w:t>
      </w:r>
      <w:proofErr w:type="spellEnd"/>
      <w:r w:rsidRPr="00DC23F8">
        <w:rPr>
          <w:rFonts w:ascii="Calibri" w:hAnsi="Calibri" w:cs="Times New Roman"/>
          <w:color w:val="494A50"/>
          <w:sz w:val="22"/>
          <w:szCs w:val="22"/>
        </w:rPr>
        <w:t xml:space="preserve"> clip is a review of a community theater’s production. It shows nice ideas of what the show is all about, and what it should look like. </w:t>
      </w:r>
    </w:p>
    <w:p w14:paraId="48240913" w14:textId="77777777" w:rsidR="00DC23F8" w:rsidRPr="00DC23F8" w:rsidRDefault="00DC23F8" w:rsidP="00DC23F8">
      <w:pPr>
        <w:shd w:val="clear" w:color="auto" w:fill="FFFFFF"/>
        <w:spacing w:after="240"/>
        <w:jc w:val="both"/>
        <w:rPr>
          <w:rFonts w:ascii="Times" w:hAnsi="Times" w:cs="Times New Roman"/>
          <w:sz w:val="20"/>
          <w:szCs w:val="20"/>
        </w:rPr>
      </w:pPr>
      <w:r w:rsidRPr="00DC23F8">
        <w:rPr>
          <w:rFonts w:ascii="Calibri" w:hAnsi="Calibri" w:cs="Times New Roman"/>
          <w:color w:val="000000"/>
          <w:sz w:val="22"/>
          <w:szCs w:val="22"/>
        </w:rPr>
        <w:t> </w:t>
      </w:r>
    </w:p>
    <w:p w14:paraId="297D09BA" w14:textId="77777777" w:rsidR="00DC23F8" w:rsidRPr="00DC23F8" w:rsidRDefault="00DC23F8" w:rsidP="00DC23F8">
      <w:pPr>
        <w:shd w:val="clear" w:color="auto" w:fill="FFFFFF"/>
        <w:spacing w:after="240"/>
        <w:jc w:val="both"/>
        <w:rPr>
          <w:rFonts w:ascii="Times" w:hAnsi="Times" w:cs="Times New Roman"/>
          <w:sz w:val="20"/>
          <w:szCs w:val="20"/>
        </w:rPr>
      </w:pPr>
      <w:r>
        <w:rPr>
          <w:rFonts w:ascii="Calibri" w:hAnsi="Calibri" w:cs="Times New Roman"/>
          <w:noProof/>
          <w:color w:val="494A50"/>
          <w:sz w:val="22"/>
          <w:szCs w:val="22"/>
        </w:rPr>
        <w:drawing>
          <wp:inline distT="0" distB="0" distL="0" distR="0" wp14:anchorId="1E4D07B2" wp14:editId="0C2CF76E">
            <wp:extent cx="6307235" cy="1467976"/>
            <wp:effectExtent l="0" t="0" r="0" b="5715"/>
            <wp:docPr id="1" name="Picture 1" descr="acintosh HD:Users:maurad08:Desktop:collage-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ntosh HD:Users:maurad08:Desktop:collage-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7235" cy="1467976"/>
                    </a:xfrm>
                    <a:prstGeom prst="rect">
                      <a:avLst/>
                    </a:prstGeom>
                    <a:noFill/>
                    <a:ln>
                      <a:noFill/>
                    </a:ln>
                  </pic:spPr>
                </pic:pic>
              </a:graphicData>
            </a:graphic>
          </wp:inline>
        </w:drawing>
      </w:r>
    </w:p>
    <w:p w14:paraId="3CEAE6A8" w14:textId="77777777" w:rsidR="00DC23F8" w:rsidRPr="00DC23F8" w:rsidRDefault="00DC23F8" w:rsidP="00DC23F8">
      <w:pPr>
        <w:shd w:val="clear" w:color="auto" w:fill="FFFFFF"/>
        <w:spacing w:after="240"/>
        <w:jc w:val="both"/>
        <w:rPr>
          <w:rFonts w:ascii="Times" w:hAnsi="Times" w:cs="Times New Roman"/>
          <w:sz w:val="20"/>
          <w:szCs w:val="20"/>
        </w:rPr>
      </w:pPr>
      <w:r>
        <w:rPr>
          <w:rFonts w:ascii="Calibri" w:hAnsi="Calibri" w:cs="Times New Roman"/>
          <w:noProof/>
          <w:color w:val="494A50"/>
          <w:sz w:val="22"/>
          <w:szCs w:val="22"/>
        </w:rPr>
        <w:drawing>
          <wp:inline distT="0" distB="0" distL="0" distR="0" wp14:anchorId="341D008B" wp14:editId="57AA9635">
            <wp:extent cx="5888925" cy="2712876"/>
            <wp:effectExtent l="0" t="0" r="4445" b="5080"/>
            <wp:docPr id="2" name="Picture 2" descr="acintosh HD:Users:maurad08:Desktop:GBFM-ACT-I-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intosh HD:Users:maurad08:Desktop:GBFM-ACT-I-SE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9981" cy="2713363"/>
                    </a:xfrm>
                    <a:prstGeom prst="rect">
                      <a:avLst/>
                    </a:prstGeom>
                    <a:noFill/>
                    <a:ln>
                      <a:noFill/>
                    </a:ln>
                  </pic:spPr>
                </pic:pic>
              </a:graphicData>
            </a:graphic>
          </wp:inline>
        </w:drawing>
      </w:r>
    </w:p>
    <w:p w14:paraId="1A9F9CD1" w14:textId="77777777" w:rsidR="00DC23F8" w:rsidRPr="00DC23F8" w:rsidRDefault="00DC23F8" w:rsidP="00DC23F8">
      <w:pPr>
        <w:shd w:val="clear" w:color="auto" w:fill="FFFFFF"/>
        <w:spacing w:after="240"/>
        <w:jc w:val="both"/>
        <w:rPr>
          <w:rFonts w:ascii="Times" w:hAnsi="Times" w:cs="Times New Roman"/>
          <w:sz w:val="20"/>
          <w:szCs w:val="20"/>
        </w:rPr>
      </w:pPr>
      <w:r>
        <w:rPr>
          <w:rFonts w:ascii="Calibri" w:hAnsi="Calibri" w:cs="Times New Roman"/>
          <w:noProof/>
          <w:color w:val="494A50"/>
          <w:sz w:val="22"/>
          <w:szCs w:val="22"/>
        </w:rPr>
        <w:drawing>
          <wp:inline distT="0" distB="0" distL="0" distR="0" wp14:anchorId="4651548F" wp14:editId="3925BB9B">
            <wp:extent cx="5672826" cy="2895600"/>
            <wp:effectExtent l="0" t="0" r="0" b="0"/>
            <wp:docPr id="3" name="Picture 3" descr="acintosh HD:Users:maurad08:Desktop:GBFM-ACT-II-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intosh HD:Users:maurad08:Desktop:GBFM-ACT-II-SE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2826" cy="2895600"/>
                    </a:xfrm>
                    <a:prstGeom prst="rect">
                      <a:avLst/>
                    </a:prstGeom>
                    <a:noFill/>
                    <a:ln>
                      <a:noFill/>
                    </a:ln>
                  </pic:spPr>
                </pic:pic>
              </a:graphicData>
            </a:graphic>
          </wp:inline>
        </w:drawing>
      </w:r>
    </w:p>
    <w:p w14:paraId="784FB2F9" w14:textId="77777777" w:rsidR="00DC23F8" w:rsidRPr="00DC23F8" w:rsidRDefault="00DC23F8" w:rsidP="00DC23F8">
      <w:pPr>
        <w:shd w:val="clear" w:color="auto" w:fill="FFFFFF"/>
        <w:spacing w:after="240"/>
        <w:jc w:val="both"/>
        <w:rPr>
          <w:rFonts w:ascii="Times" w:hAnsi="Times" w:cs="Times New Roman"/>
          <w:sz w:val="20"/>
          <w:szCs w:val="20"/>
        </w:rPr>
      </w:pPr>
      <w:r w:rsidRPr="00DC23F8">
        <w:rPr>
          <w:rFonts w:ascii="Calibri" w:hAnsi="Calibri" w:cs="Times New Roman"/>
          <w:color w:val="494A50"/>
          <w:sz w:val="22"/>
          <w:szCs w:val="22"/>
        </w:rPr>
        <w:t xml:space="preserve">This theater put the set on hinges so that in Act 1 it could be a flat set in order to change settings and places. Then in Act 2 they added the ivy and décor to make it the house. </w:t>
      </w:r>
    </w:p>
    <w:p w14:paraId="2491EB60" w14:textId="77777777" w:rsidR="00DC23F8" w:rsidRPr="00DC23F8" w:rsidRDefault="00DC23F8" w:rsidP="00DC23F8">
      <w:pPr>
        <w:shd w:val="clear" w:color="auto" w:fill="FFFFFF"/>
        <w:spacing w:after="240"/>
        <w:jc w:val="both"/>
        <w:rPr>
          <w:rFonts w:ascii="Times" w:hAnsi="Times" w:cs="Times New Roman"/>
          <w:sz w:val="20"/>
          <w:szCs w:val="20"/>
        </w:rPr>
      </w:pPr>
      <w:r>
        <w:rPr>
          <w:rFonts w:ascii="Calibri" w:hAnsi="Calibri" w:cs="Times New Roman"/>
          <w:noProof/>
          <w:color w:val="494A50"/>
          <w:sz w:val="22"/>
          <w:szCs w:val="22"/>
        </w:rPr>
        <w:drawing>
          <wp:inline distT="0" distB="0" distL="0" distR="0" wp14:anchorId="779AF1FC" wp14:editId="0E425818">
            <wp:extent cx="5302939" cy="3540967"/>
            <wp:effectExtent l="0" t="0" r="5715" b="0"/>
            <wp:docPr id="4" name="Picture 4" descr="acintosh HD:Users:maurad08:Desktop:Go Back for Mur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intosh HD:Users:maurad08:Desktop:Go Back for Murder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43" cy="3541370"/>
                    </a:xfrm>
                    <a:prstGeom prst="rect">
                      <a:avLst/>
                    </a:prstGeom>
                    <a:noFill/>
                    <a:ln>
                      <a:noFill/>
                    </a:ln>
                  </pic:spPr>
                </pic:pic>
              </a:graphicData>
            </a:graphic>
          </wp:inline>
        </w:drawing>
      </w:r>
    </w:p>
    <w:p w14:paraId="0CFF9187" w14:textId="77777777" w:rsidR="00DC23F8" w:rsidRPr="00DC23F8" w:rsidRDefault="00DC23F8" w:rsidP="00DC23F8">
      <w:pPr>
        <w:shd w:val="clear" w:color="auto" w:fill="FFFFFF"/>
        <w:spacing w:after="240"/>
        <w:jc w:val="both"/>
        <w:rPr>
          <w:rFonts w:ascii="Times" w:hAnsi="Times" w:cs="Times New Roman"/>
          <w:sz w:val="20"/>
          <w:szCs w:val="20"/>
        </w:rPr>
      </w:pPr>
      <w:r>
        <w:rPr>
          <w:rFonts w:ascii="Calibri" w:hAnsi="Calibri" w:cs="Times New Roman"/>
          <w:noProof/>
          <w:color w:val="494A50"/>
          <w:sz w:val="22"/>
          <w:szCs w:val="22"/>
        </w:rPr>
        <w:drawing>
          <wp:inline distT="0" distB="0" distL="0" distR="0" wp14:anchorId="223A5AD3" wp14:editId="33BB1CC8">
            <wp:extent cx="6029172" cy="4025900"/>
            <wp:effectExtent l="0" t="0" r="0" b="0"/>
            <wp:docPr id="5" name="Picture 5" descr="acintosh HD:Users:maurad08:Desktop:Go Back for Murd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intosh HD:Users:maurad08:Desktop:Go Back for Murder 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172" cy="4025900"/>
                    </a:xfrm>
                    <a:prstGeom prst="rect">
                      <a:avLst/>
                    </a:prstGeom>
                    <a:noFill/>
                    <a:ln>
                      <a:noFill/>
                    </a:ln>
                  </pic:spPr>
                </pic:pic>
              </a:graphicData>
            </a:graphic>
          </wp:inline>
        </w:drawing>
      </w:r>
    </w:p>
    <w:p w14:paraId="437E9EBE" w14:textId="77777777" w:rsidR="00DC23F8" w:rsidRPr="00DC23F8" w:rsidRDefault="00DC23F8" w:rsidP="00DC23F8">
      <w:pPr>
        <w:shd w:val="clear" w:color="auto" w:fill="FFFFFF"/>
        <w:spacing w:after="240"/>
        <w:jc w:val="both"/>
        <w:rPr>
          <w:rFonts w:ascii="Times" w:hAnsi="Times" w:cs="Times New Roman"/>
          <w:sz w:val="20"/>
          <w:szCs w:val="20"/>
        </w:rPr>
      </w:pPr>
      <w:r w:rsidRPr="00DC23F8">
        <w:rPr>
          <w:rFonts w:ascii="Calibri" w:hAnsi="Calibri" w:cs="Times New Roman"/>
          <w:color w:val="494A50"/>
          <w:sz w:val="22"/>
          <w:szCs w:val="22"/>
        </w:rPr>
        <w:t xml:space="preserve">This theater simply covered the set in Act 1 with sheets and then uncovered for the housing. </w:t>
      </w:r>
    </w:p>
    <w:p w14:paraId="6B9CA96D" w14:textId="77777777" w:rsidR="005024E6" w:rsidRPr="00DC23F8" w:rsidRDefault="005024E6" w:rsidP="005024E6">
      <w:pPr>
        <w:rPr>
          <w:rFonts w:ascii="Times" w:hAnsi="Times" w:cs="Times New Roman"/>
          <w:sz w:val="32"/>
          <w:szCs w:val="20"/>
        </w:rPr>
      </w:pPr>
      <w:r w:rsidRPr="00DC23F8">
        <w:rPr>
          <w:rFonts w:ascii="Calibri" w:hAnsi="Calibri" w:cs="Times New Roman"/>
          <w:b/>
          <w:bCs/>
          <w:i/>
          <w:iCs/>
          <w:color w:val="000000"/>
          <w:sz w:val="36"/>
          <w:szCs w:val="22"/>
          <w:u w:val="single"/>
        </w:rPr>
        <w:t>Guys and Dolls</w:t>
      </w:r>
    </w:p>
    <w:p w14:paraId="741CA298"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 xml:space="preserve">Music by Frank Loesser Book by Abe Burrows and Jo </w:t>
      </w:r>
      <w:proofErr w:type="spellStart"/>
      <w:r w:rsidRPr="00DC23F8">
        <w:rPr>
          <w:rFonts w:ascii="Calibri" w:hAnsi="Calibri" w:cs="Times New Roman"/>
          <w:color w:val="000000"/>
          <w:sz w:val="22"/>
          <w:szCs w:val="22"/>
        </w:rPr>
        <w:t>Swerling</w:t>
      </w:r>
      <w:proofErr w:type="spellEnd"/>
    </w:p>
    <w:p w14:paraId="0996A5EC" w14:textId="77777777" w:rsidR="005024E6" w:rsidRPr="00DC23F8" w:rsidRDefault="005024E6" w:rsidP="005024E6">
      <w:pPr>
        <w:rPr>
          <w:rFonts w:ascii="Times" w:eastAsia="Times New Roman" w:hAnsi="Times" w:cs="Times New Roman"/>
          <w:sz w:val="20"/>
          <w:szCs w:val="20"/>
        </w:rPr>
      </w:pPr>
    </w:p>
    <w:p w14:paraId="7367F638" w14:textId="77777777" w:rsidR="005024E6" w:rsidRPr="00DC23F8" w:rsidRDefault="005024E6" w:rsidP="005024E6">
      <w:pPr>
        <w:shd w:val="clear" w:color="auto" w:fill="FFFFFF"/>
        <w:rPr>
          <w:rFonts w:ascii="Times" w:hAnsi="Times" w:cs="Times New Roman"/>
          <w:sz w:val="20"/>
          <w:szCs w:val="20"/>
        </w:rPr>
      </w:pPr>
      <w:r w:rsidRPr="00DC23F8">
        <w:rPr>
          <w:rFonts w:ascii="Calibri" w:hAnsi="Calibri" w:cs="Times New Roman"/>
          <w:color w:val="6C6C6C"/>
          <w:sz w:val="22"/>
          <w:szCs w:val="22"/>
        </w:rPr>
        <w:t xml:space="preserve">Considered by many to be the perfect musical comedy, </w:t>
      </w:r>
      <w:r w:rsidRPr="00DC23F8">
        <w:rPr>
          <w:rFonts w:ascii="Calibri" w:hAnsi="Calibri" w:cs="Times New Roman"/>
          <w:i/>
          <w:iCs/>
          <w:color w:val="6C6C6C"/>
          <w:sz w:val="22"/>
          <w:szCs w:val="22"/>
        </w:rPr>
        <w:t>Guys and Dolls</w:t>
      </w:r>
      <w:r w:rsidRPr="00DC23F8">
        <w:rPr>
          <w:rFonts w:ascii="Calibri" w:hAnsi="Calibri" w:cs="Times New Roman"/>
          <w:color w:val="6C6C6C"/>
          <w:sz w:val="22"/>
          <w:szCs w:val="22"/>
        </w:rPr>
        <w:t xml:space="preserve"> ran for 1,200 performances when it opened on Broadway in 1950. It received nearly unanimous positive reviews from critics and won a bevy of awards, including Tony Awards, Drama Desks and </w:t>
      </w:r>
      <w:proofErr w:type="spellStart"/>
      <w:r w:rsidRPr="00DC23F8">
        <w:rPr>
          <w:rFonts w:ascii="Calibri" w:hAnsi="Calibri" w:cs="Times New Roman"/>
          <w:color w:val="6C6C6C"/>
          <w:sz w:val="22"/>
          <w:szCs w:val="22"/>
        </w:rPr>
        <w:t>Oliviers</w:t>
      </w:r>
      <w:proofErr w:type="spellEnd"/>
      <w:r w:rsidRPr="00DC23F8">
        <w:rPr>
          <w:rFonts w:ascii="Calibri" w:hAnsi="Calibri" w:cs="Times New Roman"/>
          <w:color w:val="6C6C6C"/>
          <w:sz w:val="22"/>
          <w:szCs w:val="22"/>
        </w:rPr>
        <w:t xml:space="preserve">. Frequently revived, the show has been done with numerous all-star casts, including productions/concerts featuring Ewan McGregor, Jane </w:t>
      </w:r>
      <w:proofErr w:type="spellStart"/>
      <w:r w:rsidRPr="00DC23F8">
        <w:rPr>
          <w:rFonts w:ascii="Calibri" w:hAnsi="Calibri" w:cs="Times New Roman"/>
          <w:color w:val="6C6C6C"/>
          <w:sz w:val="22"/>
          <w:szCs w:val="22"/>
        </w:rPr>
        <w:t>Krakowski</w:t>
      </w:r>
      <w:proofErr w:type="spellEnd"/>
      <w:r w:rsidRPr="00DC23F8">
        <w:rPr>
          <w:rFonts w:ascii="Calibri" w:hAnsi="Calibri" w:cs="Times New Roman"/>
          <w:color w:val="6C6C6C"/>
          <w:sz w:val="22"/>
          <w:szCs w:val="22"/>
        </w:rPr>
        <w:t>, Brian Stokes Mitchell and Jessica Biel.</w:t>
      </w:r>
    </w:p>
    <w:p w14:paraId="765DB7FA" w14:textId="77777777" w:rsidR="005024E6" w:rsidRPr="00DC23F8" w:rsidRDefault="005024E6" w:rsidP="005024E6">
      <w:pPr>
        <w:shd w:val="clear" w:color="auto" w:fill="FFFFFF"/>
        <w:rPr>
          <w:rFonts w:ascii="Times" w:hAnsi="Times" w:cs="Times New Roman"/>
          <w:sz w:val="20"/>
          <w:szCs w:val="20"/>
        </w:rPr>
      </w:pPr>
      <w:r w:rsidRPr="00DC23F8">
        <w:rPr>
          <w:rFonts w:ascii="Calibri" w:hAnsi="Calibri" w:cs="Times New Roman"/>
          <w:color w:val="6C6C6C"/>
          <w:sz w:val="22"/>
          <w:szCs w:val="22"/>
        </w:rPr>
        <w:t xml:space="preserve">Set in Damon Runyon's mythical New York City, </w:t>
      </w:r>
      <w:r w:rsidRPr="00DC23F8">
        <w:rPr>
          <w:rFonts w:ascii="Calibri" w:hAnsi="Calibri" w:cs="Times New Roman"/>
          <w:i/>
          <w:iCs/>
          <w:color w:val="6C6C6C"/>
          <w:sz w:val="22"/>
          <w:szCs w:val="22"/>
        </w:rPr>
        <w:t>Guys and Dolls</w:t>
      </w:r>
      <w:r w:rsidRPr="00DC23F8">
        <w:rPr>
          <w:rFonts w:ascii="Calibri" w:hAnsi="Calibri" w:cs="Times New Roman"/>
          <w:color w:val="6C6C6C"/>
          <w:sz w:val="22"/>
          <w:szCs w:val="22"/>
        </w:rPr>
        <w:t xml:space="preserve"> is an oddball romantic comedy. Gambler, Nathan Detroit, tries to find the cash to set up the biggest craps game in town while the authorities breathe down his neck; meanwhile, his girlfriend and nightclub performer, Adelaide, laments that they've been engaged for fourteen years. Nathan turns to fellow gambler, Sky Masterson, for the dough, and Sky ends up chasing the straight-laced missionary, Sarah Brown, as a result. </w:t>
      </w:r>
      <w:r w:rsidRPr="00DC23F8">
        <w:rPr>
          <w:rFonts w:ascii="Calibri" w:hAnsi="Calibri" w:cs="Times New Roman"/>
          <w:i/>
          <w:iCs/>
          <w:color w:val="6C6C6C"/>
          <w:sz w:val="22"/>
          <w:szCs w:val="22"/>
        </w:rPr>
        <w:t>Guys and Dolls</w:t>
      </w:r>
      <w:r w:rsidRPr="00DC23F8">
        <w:rPr>
          <w:rFonts w:ascii="Calibri" w:hAnsi="Calibri" w:cs="Times New Roman"/>
          <w:color w:val="6C6C6C"/>
          <w:sz w:val="22"/>
          <w:szCs w:val="22"/>
        </w:rPr>
        <w:t xml:space="preserve"> takes us from the heart of Times Square to the cafes of Havana, Cuba, and even into the sewers of New York City, but eventually everyone ends up right where they belong.</w:t>
      </w:r>
    </w:p>
    <w:p w14:paraId="0467F8EC" w14:textId="77777777" w:rsidR="005024E6" w:rsidRPr="00DC23F8" w:rsidRDefault="005024E6" w:rsidP="005024E6">
      <w:pPr>
        <w:shd w:val="clear" w:color="auto" w:fill="FFFFFF"/>
        <w:rPr>
          <w:rFonts w:ascii="Times" w:hAnsi="Times" w:cs="Times New Roman"/>
          <w:sz w:val="20"/>
          <w:szCs w:val="20"/>
        </w:rPr>
      </w:pPr>
      <w:r w:rsidRPr="00DC23F8">
        <w:rPr>
          <w:rFonts w:ascii="Calibri" w:hAnsi="Calibri" w:cs="Times New Roman"/>
          <w:color w:val="6C6C6C"/>
          <w:sz w:val="22"/>
          <w:szCs w:val="22"/>
        </w:rPr>
        <w:t xml:space="preserve">Frank Loesser's brassy, immortal score makes </w:t>
      </w:r>
      <w:r w:rsidRPr="00DC23F8">
        <w:rPr>
          <w:rFonts w:ascii="Calibri" w:hAnsi="Calibri" w:cs="Times New Roman"/>
          <w:i/>
          <w:iCs/>
          <w:color w:val="6C6C6C"/>
          <w:sz w:val="22"/>
          <w:szCs w:val="22"/>
        </w:rPr>
        <w:t>Guys and Dolls</w:t>
      </w:r>
      <w:r w:rsidRPr="00DC23F8">
        <w:rPr>
          <w:rFonts w:ascii="Calibri" w:hAnsi="Calibri" w:cs="Times New Roman"/>
          <w:color w:val="6C6C6C"/>
          <w:sz w:val="22"/>
          <w:szCs w:val="22"/>
        </w:rPr>
        <w:t xml:space="preserve"> a crowd pleaser. The large cast features both a variety of ensemble and star roles. With a great collection of production resources from MTI, this highly producible show is a treat for audiences and performers of any age.</w:t>
      </w:r>
    </w:p>
    <w:p w14:paraId="23C51608" w14:textId="77777777" w:rsidR="005024E6" w:rsidRPr="00DC23F8" w:rsidRDefault="005024E6" w:rsidP="005024E6">
      <w:pPr>
        <w:rPr>
          <w:rFonts w:ascii="Times" w:eastAsia="Times New Roman" w:hAnsi="Times" w:cs="Times New Roman"/>
          <w:sz w:val="20"/>
          <w:szCs w:val="20"/>
        </w:rPr>
      </w:pPr>
    </w:p>
    <w:p w14:paraId="5AEAEF65"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Cast Size: Flexible</w:t>
      </w:r>
    </w:p>
    <w:p w14:paraId="01EEE244"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Cast Type: Ensemble Cast</w:t>
      </w:r>
    </w:p>
    <w:p w14:paraId="446B05BF"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Dance Requirements: Standard</w:t>
      </w:r>
    </w:p>
    <w:p w14:paraId="58C84F52" w14:textId="77777777" w:rsidR="005024E6" w:rsidRPr="00DC23F8" w:rsidRDefault="005024E6" w:rsidP="005024E6">
      <w:pPr>
        <w:shd w:val="clear" w:color="auto" w:fill="FFFFFF"/>
        <w:ind w:right="360"/>
        <w:rPr>
          <w:rFonts w:ascii="Times" w:hAnsi="Times" w:cs="Times New Roman"/>
          <w:sz w:val="20"/>
          <w:szCs w:val="20"/>
        </w:rPr>
      </w:pPr>
      <w:r w:rsidRPr="00DC23F8">
        <w:rPr>
          <w:rFonts w:ascii="Times" w:hAnsi="Times" w:cs="Times New Roman"/>
          <w:sz w:val="20"/>
          <w:szCs w:val="20"/>
        </w:rPr>
        <w:t> </w:t>
      </w:r>
    </w:p>
    <w:p w14:paraId="1797F2F4"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000000"/>
          <w:sz w:val="22"/>
          <w:szCs w:val="22"/>
        </w:rPr>
        <w:t>Character Breakdown</w:t>
      </w:r>
    </w:p>
    <w:p w14:paraId="3B503F47"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Nicely-nicely Johnson</w:t>
      </w:r>
    </w:p>
    <w:p w14:paraId="109848F5"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 xml:space="preserve">Just like his name suggests, he is the nicest and cheeriest of the gambling crooks. </w:t>
      </w:r>
      <w:proofErr w:type="gramStart"/>
      <w:r w:rsidRPr="00DC23F8">
        <w:rPr>
          <w:rFonts w:ascii="Calibri" w:hAnsi="Calibri" w:cs="Times New Roman"/>
          <w:color w:val="606265"/>
          <w:sz w:val="22"/>
          <w:szCs w:val="22"/>
          <w:shd w:val="clear" w:color="auto" w:fill="FFFFFF"/>
        </w:rPr>
        <w:t>High-spirited and a bit naïve, but sincere and genuine.</w:t>
      </w:r>
      <w:proofErr w:type="gramEnd"/>
      <w:r w:rsidRPr="00DC23F8">
        <w:rPr>
          <w:rFonts w:ascii="Calibri" w:hAnsi="Calibri" w:cs="Times New Roman"/>
          <w:color w:val="606265"/>
          <w:sz w:val="22"/>
          <w:szCs w:val="22"/>
          <w:shd w:val="clear" w:color="auto" w:fill="FFFFFF"/>
        </w:rPr>
        <w:t xml:space="preserve"> </w:t>
      </w:r>
      <w:proofErr w:type="gramStart"/>
      <w:r w:rsidRPr="00DC23F8">
        <w:rPr>
          <w:rFonts w:ascii="Calibri" w:hAnsi="Calibri" w:cs="Times New Roman"/>
          <w:color w:val="606265"/>
          <w:sz w:val="22"/>
          <w:szCs w:val="22"/>
          <w:shd w:val="clear" w:color="auto" w:fill="FFFFFF"/>
        </w:rPr>
        <w:t>Nathan's loyal friend and lackey.</w:t>
      </w:r>
      <w:proofErr w:type="gramEnd"/>
    </w:p>
    <w:p w14:paraId="3D33A164"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Male</w:t>
      </w:r>
    </w:p>
    <w:p w14:paraId="00C350A0"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30 to 45</w:t>
      </w:r>
    </w:p>
    <w:p w14:paraId="5FF8AEB0"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top: B5</w:t>
      </w:r>
    </w:p>
    <w:p w14:paraId="6252885A"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bottom: D4</w:t>
      </w:r>
    </w:p>
    <w:p w14:paraId="1345D803"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 xml:space="preserve">Benny </w:t>
      </w:r>
      <w:proofErr w:type="spellStart"/>
      <w:r w:rsidRPr="00DC23F8">
        <w:rPr>
          <w:rFonts w:ascii="Calibri" w:hAnsi="Calibri" w:cs="Times New Roman"/>
          <w:b/>
          <w:bCs/>
          <w:color w:val="606265"/>
          <w:sz w:val="22"/>
          <w:szCs w:val="22"/>
          <w:shd w:val="clear" w:color="auto" w:fill="FFFFFF"/>
        </w:rPr>
        <w:t>Southstreet</w:t>
      </w:r>
      <w:proofErr w:type="spellEnd"/>
    </w:p>
    <w:p w14:paraId="797CB378" w14:textId="77777777" w:rsidR="005024E6" w:rsidRPr="00DC23F8" w:rsidRDefault="005024E6" w:rsidP="005024E6">
      <w:pPr>
        <w:shd w:val="clear" w:color="auto" w:fill="FFFFFF"/>
        <w:ind w:right="360"/>
        <w:rPr>
          <w:rFonts w:ascii="Times" w:hAnsi="Times" w:cs="Times New Roman"/>
          <w:sz w:val="20"/>
          <w:szCs w:val="20"/>
        </w:rPr>
      </w:pPr>
      <w:proofErr w:type="gramStart"/>
      <w:r w:rsidRPr="00DC23F8">
        <w:rPr>
          <w:rFonts w:ascii="Calibri" w:hAnsi="Calibri" w:cs="Times New Roman"/>
          <w:color w:val="606265"/>
          <w:sz w:val="22"/>
          <w:szCs w:val="22"/>
          <w:shd w:val="clear" w:color="auto" w:fill="FFFFFF"/>
        </w:rPr>
        <w:t>Nathan's right-hand man and a gambler himself.</w:t>
      </w:r>
      <w:proofErr w:type="gramEnd"/>
      <w:r w:rsidRPr="00DC23F8">
        <w:rPr>
          <w:rFonts w:ascii="Calibri" w:hAnsi="Calibri" w:cs="Times New Roman"/>
          <w:color w:val="606265"/>
          <w:sz w:val="22"/>
          <w:szCs w:val="22"/>
          <w:shd w:val="clear" w:color="auto" w:fill="FFFFFF"/>
        </w:rPr>
        <w:t xml:space="preserve"> Smart, slick, always moving and shaking, but with what he thinks are Nathan's best interest at heart.</w:t>
      </w:r>
    </w:p>
    <w:p w14:paraId="3FFDEE44"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Male</w:t>
      </w:r>
    </w:p>
    <w:p w14:paraId="0BAA814C"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30 to 45</w:t>
      </w:r>
    </w:p>
    <w:p w14:paraId="272EE4E0"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top: G5</w:t>
      </w:r>
    </w:p>
    <w:p w14:paraId="4D0F3BEB"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bottom: D4</w:t>
      </w:r>
    </w:p>
    <w:p w14:paraId="5C7A7857"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Sarah Brown</w:t>
      </w:r>
    </w:p>
    <w:p w14:paraId="616796DE" w14:textId="77777777" w:rsidR="005024E6" w:rsidRPr="00DC23F8" w:rsidRDefault="005024E6" w:rsidP="005024E6">
      <w:pPr>
        <w:shd w:val="clear" w:color="auto" w:fill="FFFFFF"/>
        <w:ind w:right="360"/>
        <w:rPr>
          <w:rFonts w:ascii="Times" w:hAnsi="Times" w:cs="Times New Roman"/>
          <w:sz w:val="20"/>
          <w:szCs w:val="20"/>
        </w:rPr>
      </w:pPr>
      <w:proofErr w:type="gramStart"/>
      <w:r w:rsidRPr="00DC23F8">
        <w:rPr>
          <w:rFonts w:ascii="Calibri" w:hAnsi="Calibri" w:cs="Times New Roman"/>
          <w:color w:val="606265"/>
          <w:sz w:val="22"/>
          <w:szCs w:val="22"/>
          <w:shd w:val="clear" w:color="auto" w:fill="FFFFFF"/>
        </w:rPr>
        <w:t>A pretty, bright-eyed woman who serves as Sergeant of the local Mission.</w:t>
      </w:r>
      <w:proofErr w:type="gramEnd"/>
      <w:r w:rsidRPr="00DC23F8">
        <w:rPr>
          <w:rFonts w:ascii="Calibri" w:hAnsi="Calibri" w:cs="Times New Roman"/>
          <w:color w:val="606265"/>
          <w:sz w:val="22"/>
          <w:szCs w:val="22"/>
          <w:shd w:val="clear" w:color="auto" w:fill="FFFFFF"/>
        </w:rPr>
        <w:t xml:space="preserve"> She fully believes in her worthy cause and wishes to convert the gambling sinners to saints. Falls unexpectedly in love with Sky along the way. She is prudish and uptight, but eventually lets go.</w:t>
      </w:r>
    </w:p>
    <w:p w14:paraId="5E13A6C0"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Female</w:t>
      </w:r>
    </w:p>
    <w:p w14:paraId="32F1075E"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20 to 30</w:t>
      </w:r>
    </w:p>
    <w:p w14:paraId="63B45F0A"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top: G5</w:t>
      </w:r>
    </w:p>
    <w:p w14:paraId="19AEDDD3"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bottom: B3</w:t>
      </w:r>
    </w:p>
    <w:p w14:paraId="64809D4D" w14:textId="77777777" w:rsidR="005024E6" w:rsidRPr="00DC23F8" w:rsidRDefault="005024E6" w:rsidP="005024E6">
      <w:pPr>
        <w:shd w:val="clear" w:color="auto" w:fill="FFFFFF"/>
        <w:ind w:right="360"/>
        <w:rPr>
          <w:rFonts w:ascii="Times" w:hAnsi="Times" w:cs="Times New Roman"/>
          <w:sz w:val="20"/>
          <w:szCs w:val="20"/>
        </w:rPr>
      </w:pPr>
      <w:proofErr w:type="spellStart"/>
      <w:r w:rsidRPr="00DC23F8">
        <w:rPr>
          <w:rFonts w:ascii="Calibri" w:hAnsi="Calibri" w:cs="Times New Roman"/>
          <w:b/>
          <w:bCs/>
          <w:color w:val="606265"/>
          <w:sz w:val="22"/>
          <w:szCs w:val="22"/>
          <w:shd w:val="clear" w:color="auto" w:fill="FFFFFF"/>
        </w:rPr>
        <w:t>Arvide</w:t>
      </w:r>
      <w:proofErr w:type="spellEnd"/>
      <w:r w:rsidRPr="00DC23F8">
        <w:rPr>
          <w:rFonts w:ascii="Calibri" w:hAnsi="Calibri" w:cs="Times New Roman"/>
          <w:b/>
          <w:bCs/>
          <w:color w:val="606265"/>
          <w:sz w:val="22"/>
          <w:szCs w:val="22"/>
          <w:shd w:val="clear" w:color="auto" w:fill="FFFFFF"/>
        </w:rPr>
        <w:t xml:space="preserve"> Abernathy</w:t>
      </w:r>
    </w:p>
    <w:p w14:paraId="351F6EE9"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The bass drum and cymbal player in the Mission band, he is Sarah's loving grandfather. Wise and sweet, he wants nothing but the best for her.</w:t>
      </w:r>
    </w:p>
    <w:p w14:paraId="11EEB59E"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Male</w:t>
      </w:r>
    </w:p>
    <w:p w14:paraId="0DBA2121"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50 to 65</w:t>
      </w:r>
    </w:p>
    <w:p w14:paraId="3895A157"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top: F5</w:t>
      </w:r>
    </w:p>
    <w:p w14:paraId="5F5B62D7"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bottom: D4</w:t>
      </w:r>
    </w:p>
    <w:p w14:paraId="4FEBC2F2"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Harry The Horse</w:t>
      </w:r>
    </w:p>
    <w:p w14:paraId="22A2ACE3" w14:textId="77777777" w:rsidR="005024E6" w:rsidRPr="00DC23F8" w:rsidRDefault="005024E6" w:rsidP="005024E6">
      <w:pPr>
        <w:shd w:val="clear" w:color="auto" w:fill="FFFFFF"/>
        <w:ind w:right="360"/>
        <w:rPr>
          <w:rFonts w:ascii="Times" w:hAnsi="Times" w:cs="Times New Roman"/>
          <w:sz w:val="20"/>
          <w:szCs w:val="20"/>
        </w:rPr>
      </w:pPr>
      <w:proofErr w:type="gramStart"/>
      <w:r w:rsidRPr="00DC23F8">
        <w:rPr>
          <w:rFonts w:ascii="Calibri" w:hAnsi="Calibri" w:cs="Times New Roman"/>
          <w:color w:val="606265"/>
          <w:sz w:val="22"/>
          <w:szCs w:val="22"/>
          <w:shd w:val="clear" w:color="auto" w:fill="FFFFFF"/>
        </w:rPr>
        <w:t>A crook and gambler.</w:t>
      </w:r>
      <w:proofErr w:type="gramEnd"/>
      <w:r w:rsidRPr="00DC23F8">
        <w:rPr>
          <w:rFonts w:ascii="Calibri" w:hAnsi="Calibri" w:cs="Times New Roman"/>
          <w:color w:val="606265"/>
          <w:sz w:val="22"/>
          <w:szCs w:val="22"/>
          <w:shd w:val="clear" w:color="auto" w:fill="FFFFFF"/>
        </w:rPr>
        <w:t xml:space="preserve"> He is a tough guy with dollar signs as his bottom line. Brings Big </w:t>
      </w:r>
      <w:proofErr w:type="spellStart"/>
      <w:r w:rsidRPr="00DC23F8">
        <w:rPr>
          <w:rFonts w:ascii="Calibri" w:hAnsi="Calibri" w:cs="Times New Roman"/>
          <w:color w:val="606265"/>
          <w:sz w:val="22"/>
          <w:szCs w:val="22"/>
          <w:shd w:val="clear" w:color="auto" w:fill="FFFFFF"/>
        </w:rPr>
        <w:t>Jule</w:t>
      </w:r>
      <w:proofErr w:type="spellEnd"/>
      <w:r w:rsidRPr="00DC23F8">
        <w:rPr>
          <w:rFonts w:ascii="Calibri" w:hAnsi="Calibri" w:cs="Times New Roman"/>
          <w:color w:val="606265"/>
          <w:sz w:val="22"/>
          <w:szCs w:val="22"/>
          <w:shd w:val="clear" w:color="auto" w:fill="FFFFFF"/>
        </w:rPr>
        <w:t xml:space="preserve"> into Nathan's craps game and backs his cheating, but is also a man of his word in the gambling community.</w:t>
      </w:r>
    </w:p>
    <w:p w14:paraId="55CF3450"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Male</w:t>
      </w:r>
    </w:p>
    <w:p w14:paraId="0916D594"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35 to 55</w:t>
      </w:r>
    </w:p>
    <w:p w14:paraId="4C0C538D"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top: G5</w:t>
      </w:r>
    </w:p>
    <w:p w14:paraId="0FEE1853"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bottom: F3</w:t>
      </w:r>
    </w:p>
    <w:p w14:paraId="3C27E24C"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 xml:space="preserve">Lt. </w:t>
      </w:r>
      <w:proofErr w:type="spellStart"/>
      <w:r w:rsidRPr="00DC23F8">
        <w:rPr>
          <w:rFonts w:ascii="Calibri" w:hAnsi="Calibri" w:cs="Times New Roman"/>
          <w:b/>
          <w:bCs/>
          <w:color w:val="606265"/>
          <w:sz w:val="22"/>
          <w:szCs w:val="22"/>
          <w:shd w:val="clear" w:color="auto" w:fill="FFFFFF"/>
        </w:rPr>
        <w:t>Brannigan</w:t>
      </w:r>
      <w:proofErr w:type="spellEnd"/>
    </w:p>
    <w:p w14:paraId="612155A6"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 xml:space="preserve">A New York police officer </w:t>
      </w:r>
      <w:proofErr w:type="gramStart"/>
      <w:r w:rsidRPr="00DC23F8">
        <w:rPr>
          <w:rFonts w:ascii="Calibri" w:hAnsi="Calibri" w:cs="Times New Roman"/>
          <w:color w:val="606265"/>
          <w:sz w:val="22"/>
          <w:szCs w:val="22"/>
          <w:shd w:val="clear" w:color="auto" w:fill="FFFFFF"/>
        </w:rPr>
        <w:t>who</w:t>
      </w:r>
      <w:proofErr w:type="gramEnd"/>
      <w:r w:rsidRPr="00DC23F8">
        <w:rPr>
          <w:rFonts w:ascii="Calibri" w:hAnsi="Calibri" w:cs="Times New Roman"/>
          <w:color w:val="606265"/>
          <w:sz w:val="22"/>
          <w:szCs w:val="22"/>
          <w:shd w:val="clear" w:color="auto" w:fill="FFFFFF"/>
        </w:rPr>
        <w:t xml:space="preserve"> is on to Nathan's illegal craps games and is dead-set on catching him. </w:t>
      </w:r>
      <w:proofErr w:type="gramStart"/>
      <w:r w:rsidRPr="00DC23F8">
        <w:rPr>
          <w:rFonts w:ascii="Calibri" w:hAnsi="Calibri" w:cs="Times New Roman"/>
          <w:color w:val="606265"/>
          <w:sz w:val="22"/>
          <w:szCs w:val="22"/>
          <w:shd w:val="clear" w:color="auto" w:fill="FFFFFF"/>
        </w:rPr>
        <w:t>A tough, no-nonsense character.</w:t>
      </w:r>
      <w:proofErr w:type="gramEnd"/>
    </w:p>
    <w:p w14:paraId="56DFAB8D"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Male</w:t>
      </w:r>
    </w:p>
    <w:p w14:paraId="5DC52FCA"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40 to 55</w:t>
      </w:r>
    </w:p>
    <w:p w14:paraId="70C743FA"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Nathan Detroit</w:t>
      </w:r>
    </w:p>
    <w:p w14:paraId="2787C7BB" w14:textId="77777777" w:rsidR="005024E6" w:rsidRPr="00DC23F8" w:rsidRDefault="005024E6" w:rsidP="005024E6">
      <w:pPr>
        <w:shd w:val="clear" w:color="auto" w:fill="FFFFFF"/>
        <w:ind w:right="360"/>
        <w:rPr>
          <w:rFonts w:ascii="Times" w:hAnsi="Times" w:cs="Times New Roman"/>
          <w:sz w:val="20"/>
          <w:szCs w:val="20"/>
        </w:rPr>
      </w:pPr>
      <w:proofErr w:type="gramStart"/>
      <w:r w:rsidRPr="00DC23F8">
        <w:rPr>
          <w:rFonts w:ascii="Calibri" w:hAnsi="Calibri" w:cs="Times New Roman"/>
          <w:color w:val="606265"/>
          <w:sz w:val="22"/>
          <w:szCs w:val="22"/>
          <w:shd w:val="clear" w:color="auto" w:fill="FFFFFF"/>
        </w:rPr>
        <w:t xml:space="preserve">A good-hearted gambler and craps game organizer who could never hit the </w:t>
      </w:r>
      <w:proofErr w:type="spellStart"/>
      <w:r w:rsidRPr="00DC23F8">
        <w:rPr>
          <w:rFonts w:ascii="Calibri" w:hAnsi="Calibri" w:cs="Times New Roman"/>
          <w:color w:val="606265"/>
          <w:sz w:val="22"/>
          <w:szCs w:val="22"/>
          <w:shd w:val="clear" w:color="auto" w:fill="FFFFFF"/>
        </w:rPr>
        <w:t>bigtime</w:t>
      </w:r>
      <w:proofErr w:type="spellEnd"/>
      <w:r w:rsidRPr="00DC23F8">
        <w:rPr>
          <w:rFonts w:ascii="Calibri" w:hAnsi="Calibri" w:cs="Times New Roman"/>
          <w:color w:val="606265"/>
          <w:sz w:val="22"/>
          <w:szCs w:val="22"/>
          <w:shd w:val="clear" w:color="auto" w:fill="FFFFFF"/>
        </w:rPr>
        <w:t>.</w:t>
      </w:r>
      <w:proofErr w:type="gramEnd"/>
      <w:r w:rsidRPr="00DC23F8">
        <w:rPr>
          <w:rFonts w:ascii="Calibri" w:hAnsi="Calibri" w:cs="Times New Roman"/>
          <w:color w:val="606265"/>
          <w:sz w:val="22"/>
          <w:szCs w:val="22"/>
          <w:shd w:val="clear" w:color="auto" w:fill="FFFFFF"/>
        </w:rPr>
        <w:t xml:space="preserve"> He loves Adelaide, but cannot quit his gambling ways. </w:t>
      </w:r>
      <w:proofErr w:type="gramStart"/>
      <w:r w:rsidRPr="00DC23F8">
        <w:rPr>
          <w:rFonts w:ascii="Calibri" w:hAnsi="Calibri" w:cs="Times New Roman"/>
          <w:color w:val="606265"/>
          <w:sz w:val="22"/>
          <w:szCs w:val="22"/>
          <w:shd w:val="clear" w:color="auto" w:fill="FFFFFF"/>
        </w:rPr>
        <w:t>A broke schemer with unwitting ways.</w:t>
      </w:r>
      <w:proofErr w:type="gramEnd"/>
    </w:p>
    <w:p w14:paraId="1F0618CB"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Male</w:t>
      </w:r>
    </w:p>
    <w:p w14:paraId="47F1DEA4"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35 to 45</w:t>
      </w:r>
    </w:p>
    <w:p w14:paraId="24F70A94"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top: F5</w:t>
      </w:r>
    </w:p>
    <w:p w14:paraId="345D90CE"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bottom: D4</w:t>
      </w:r>
    </w:p>
    <w:p w14:paraId="0488FBCB"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Miss Adelaide</w:t>
      </w:r>
    </w:p>
    <w:p w14:paraId="16303CC4" w14:textId="77777777" w:rsidR="005024E6" w:rsidRPr="00DC23F8" w:rsidRDefault="005024E6" w:rsidP="005024E6">
      <w:pPr>
        <w:shd w:val="clear" w:color="auto" w:fill="FFFFFF"/>
        <w:ind w:right="360"/>
        <w:rPr>
          <w:rFonts w:ascii="Times" w:hAnsi="Times" w:cs="Times New Roman"/>
          <w:sz w:val="20"/>
          <w:szCs w:val="20"/>
        </w:rPr>
      </w:pPr>
      <w:proofErr w:type="gramStart"/>
      <w:r w:rsidRPr="00DC23F8">
        <w:rPr>
          <w:rFonts w:ascii="Calibri" w:hAnsi="Calibri" w:cs="Times New Roman"/>
          <w:color w:val="606265"/>
          <w:sz w:val="22"/>
          <w:szCs w:val="22"/>
          <w:shd w:val="clear" w:color="auto" w:fill="FFFFFF"/>
        </w:rPr>
        <w:t>Nathan's fiancé and a lead performer at the Hot Box nightclub.</w:t>
      </w:r>
      <w:proofErr w:type="gramEnd"/>
      <w:r w:rsidRPr="00DC23F8">
        <w:rPr>
          <w:rFonts w:ascii="Calibri" w:hAnsi="Calibri" w:cs="Times New Roman"/>
          <w:color w:val="606265"/>
          <w:sz w:val="22"/>
          <w:szCs w:val="22"/>
          <w:shd w:val="clear" w:color="auto" w:fill="FFFFFF"/>
        </w:rPr>
        <w:t xml:space="preserve"> She loves Nathan more than anything in the world and desperately wants to get married. Pretty, outspoken, stubborn.</w:t>
      </w:r>
    </w:p>
    <w:p w14:paraId="5397F083"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Female</w:t>
      </w:r>
    </w:p>
    <w:p w14:paraId="06F2AC1B"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25 to 35</w:t>
      </w:r>
    </w:p>
    <w:p w14:paraId="26C14B79"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top: E5</w:t>
      </w:r>
    </w:p>
    <w:p w14:paraId="60791541"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bottom: A3</w:t>
      </w:r>
    </w:p>
    <w:p w14:paraId="20315693"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Sky Masterson</w:t>
      </w:r>
    </w:p>
    <w:p w14:paraId="1FD317D3"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 xml:space="preserve">A high-stakes gambler whose luck never seems to run out, and a wild card who surprises himself when he falls in love with the unlikeliest of women. </w:t>
      </w:r>
      <w:proofErr w:type="gramStart"/>
      <w:r w:rsidRPr="00DC23F8">
        <w:rPr>
          <w:rFonts w:ascii="Calibri" w:hAnsi="Calibri" w:cs="Times New Roman"/>
          <w:color w:val="606265"/>
          <w:sz w:val="22"/>
          <w:szCs w:val="22"/>
          <w:shd w:val="clear" w:color="auto" w:fill="FFFFFF"/>
        </w:rPr>
        <w:t>Suave, smart, handsome.</w:t>
      </w:r>
      <w:proofErr w:type="gramEnd"/>
    </w:p>
    <w:p w14:paraId="0045CC01"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Male</w:t>
      </w:r>
    </w:p>
    <w:p w14:paraId="10AFE762"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35 to 45</w:t>
      </w:r>
    </w:p>
    <w:p w14:paraId="474C43BD"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top: E5</w:t>
      </w:r>
    </w:p>
    <w:p w14:paraId="53CF8727"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bottom: B3</w:t>
      </w:r>
    </w:p>
    <w:p w14:paraId="5B80B8E2"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 xml:space="preserve">Big </w:t>
      </w:r>
      <w:proofErr w:type="spellStart"/>
      <w:r w:rsidRPr="00DC23F8">
        <w:rPr>
          <w:rFonts w:ascii="Calibri" w:hAnsi="Calibri" w:cs="Times New Roman"/>
          <w:b/>
          <w:bCs/>
          <w:color w:val="606265"/>
          <w:sz w:val="22"/>
          <w:szCs w:val="22"/>
          <w:shd w:val="clear" w:color="auto" w:fill="FFFFFF"/>
        </w:rPr>
        <w:t>Jule</w:t>
      </w:r>
      <w:proofErr w:type="spellEnd"/>
    </w:p>
    <w:p w14:paraId="7441AE82"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 xml:space="preserve">A big time craps player from Chicago who uses a gun and his own pair of rigged dice to bully his way into never losing. Tough looking. </w:t>
      </w:r>
      <w:proofErr w:type="gramStart"/>
      <w:r w:rsidRPr="00DC23F8">
        <w:rPr>
          <w:rFonts w:ascii="Calibri" w:hAnsi="Calibri" w:cs="Times New Roman"/>
          <w:color w:val="606265"/>
          <w:sz w:val="22"/>
          <w:szCs w:val="22"/>
          <w:shd w:val="clear" w:color="auto" w:fill="FFFFFF"/>
        </w:rPr>
        <w:t>A bit of an oaf.</w:t>
      </w:r>
      <w:proofErr w:type="gramEnd"/>
    </w:p>
    <w:p w14:paraId="16D0AD76"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Gender: Male</w:t>
      </w:r>
    </w:p>
    <w:p w14:paraId="5E9B41A3"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Age: 30 to 50</w:t>
      </w:r>
    </w:p>
    <w:p w14:paraId="0531E5C8"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top: G5</w:t>
      </w:r>
    </w:p>
    <w:p w14:paraId="6648DBC8"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color w:val="606265"/>
          <w:sz w:val="22"/>
          <w:szCs w:val="22"/>
          <w:shd w:val="clear" w:color="auto" w:fill="FFFFFF"/>
        </w:rPr>
        <w:t>Vocal range bottom: F3</w:t>
      </w:r>
    </w:p>
    <w:p w14:paraId="1424755B" w14:textId="77777777" w:rsidR="005024E6" w:rsidRPr="00DC23F8" w:rsidRDefault="005024E6" w:rsidP="005024E6">
      <w:pPr>
        <w:shd w:val="clear" w:color="auto" w:fill="FFFFFF"/>
        <w:ind w:right="360"/>
        <w:rPr>
          <w:rFonts w:ascii="Times" w:hAnsi="Times" w:cs="Times New Roman"/>
          <w:sz w:val="20"/>
          <w:szCs w:val="20"/>
        </w:rPr>
      </w:pPr>
      <w:r w:rsidRPr="00DC23F8">
        <w:rPr>
          <w:rFonts w:ascii="Calibri" w:hAnsi="Calibri" w:cs="Times New Roman"/>
          <w:b/>
          <w:bCs/>
          <w:color w:val="606265"/>
          <w:sz w:val="22"/>
          <w:szCs w:val="22"/>
          <w:shd w:val="clear" w:color="auto" w:fill="FFFFFF"/>
        </w:rPr>
        <w:t xml:space="preserve">Ensemble: </w:t>
      </w:r>
      <w:r w:rsidRPr="00DC23F8">
        <w:rPr>
          <w:rFonts w:ascii="Calibri" w:hAnsi="Calibri" w:cs="Times New Roman"/>
          <w:color w:val="606265"/>
          <w:sz w:val="22"/>
          <w:szCs w:val="22"/>
          <w:shd w:val="clear" w:color="auto" w:fill="FFFFFF"/>
        </w:rPr>
        <w:t xml:space="preserve">Sightseers, Mission Band (Agatha, Calvin, Martha), Crap Shooters (Liver Lips Louie, Angie The Ox, Rusty Charlie), Hot Box Girls, Waiters, </w:t>
      </w:r>
      <w:proofErr w:type="gramStart"/>
      <w:r w:rsidRPr="00DC23F8">
        <w:rPr>
          <w:rFonts w:ascii="Calibri" w:hAnsi="Calibri" w:cs="Times New Roman"/>
          <w:color w:val="606265"/>
          <w:sz w:val="22"/>
          <w:szCs w:val="22"/>
          <w:shd w:val="clear" w:color="auto" w:fill="FFFFFF"/>
        </w:rPr>
        <w:t>Cuban</w:t>
      </w:r>
      <w:proofErr w:type="gramEnd"/>
      <w:r w:rsidRPr="00DC23F8">
        <w:rPr>
          <w:rFonts w:ascii="Calibri" w:hAnsi="Calibri" w:cs="Times New Roman"/>
          <w:color w:val="606265"/>
          <w:sz w:val="22"/>
          <w:szCs w:val="22"/>
          <w:shd w:val="clear" w:color="auto" w:fill="FFFFFF"/>
        </w:rPr>
        <w:t xml:space="preserve"> Dancers</w:t>
      </w:r>
    </w:p>
    <w:p w14:paraId="55B6D489" w14:textId="77777777" w:rsidR="005024E6" w:rsidRPr="00DC23F8" w:rsidRDefault="005024E6" w:rsidP="005024E6">
      <w:pPr>
        <w:shd w:val="clear" w:color="auto" w:fill="FFFFFF"/>
        <w:ind w:right="360"/>
        <w:rPr>
          <w:rFonts w:ascii="Times" w:hAnsi="Times" w:cs="Times New Roman"/>
          <w:sz w:val="20"/>
          <w:szCs w:val="20"/>
        </w:rPr>
      </w:pPr>
      <w:r w:rsidRPr="00DC23F8">
        <w:rPr>
          <w:rFonts w:ascii="Times" w:hAnsi="Times" w:cs="Times New Roman"/>
          <w:sz w:val="20"/>
          <w:szCs w:val="20"/>
        </w:rPr>
        <w:t> </w:t>
      </w:r>
    </w:p>
    <w:p w14:paraId="6204799D"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Awards</w:t>
      </w:r>
    </w:p>
    <w:p w14:paraId="60BA60D0"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1951</w:t>
      </w:r>
      <w:r w:rsidRPr="00DC23F8">
        <w:rPr>
          <w:rFonts w:ascii="Calibri" w:hAnsi="Calibri" w:cs="Times New Roman"/>
          <w:b/>
          <w:bCs/>
          <w:color w:val="000000"/>
          <w:sz w:val="22"/>
          <w:szCs w:val="22"/>
        </w:rPr>
        <w:tab/>
      </w:r>
      <w:r w:rsidRPr="00DC23F8">
        <w:rPr>
          <w:rFonts w:ascii="Calibri" w:hAnsi="Calibri" w:cs="Times New Roman"/>
          <w:color w:val="000000"/>
          <w:sz w:val="22"/>
          <w:szCs w:val="22"/>
        </w:rPr>
        <w:t>Tony Award</w:t>
      </w:r>
      <w:r w:rsidRPr="00DC23F8">
        <w:rPr>
          <w:rFonts w:ascii="Calibri" w:hAnsi="Calibri" w:cs="Times New Roman"/>
          <w:color w:val="000000"/>
          <w:sz w:val="22"/>
          <w:szCs w:val="22"/>
        </w:rPr>
        <w:tab/>
        <w:t>Best Musical</w:t>
      </w:r>
      <w:r w:rsidRPr="00DC23F8">
        <w:rPr>
          <w:rFonts w:ascii="Calibri" w:hAnsi="Calibri" w:cs="Times New Roman"/>
          <w:color w:val="000000"/>
          <w:sz w:val="22"/>
          <w:szCs w:val="22"/>
        </w:rPr>
        <w:tab/>
        <w:t>Won</w:t>
      </w:r>
      <w:r w:rsidRPr="00DC23F8">
        <w:rPr>
          <w:rFonts w:ascii="Calibri" w:hAnsi="Calibri" w:cs="Times New Roman"/>
          <w:color w:val="000000"/>
          <w:sz w:val="22"/>
          <w:szCs w:val="22"/>
        </w:rPr>
        <w:br/>
      </w:r>
      <w:r w:rsidRPr="00DC23F8">
        <w:rPr>
          <w:rFonts w:ascii="Calibri" w:hAnsi="Calibri" w:cs="Times New Roman"/>
          <w:color w:val="000000"/>
          <w:sz w:val="22"/>
          <w:szCs w:val="22"/>
        </w:rPr>
        <w:tab/>
      </w:r>
      <w:r w:rsidRPr="00DC23F8">
        <w:rPr>
          <w:rFonts w:ascii="Calibri" w:hAnsi="Calibri" w:cs="Times New Roman"/>
          <w:color w:val="000000"/>
          <w:sz w:val="22"/>
          <w:szCs w:val="22"/>
        </w:rPr>
        <w:tab/>
      </w:r>
      <w:r w:rsidRPr="00DC23F8">
        <w:rPr>
          <w:rFonts w:ascii="Calibri" w:hAnsi="Calibri" w:cs="Times New Roman"/>
          <w:color w:val="000000"/>
          <w:sz w:val="22"/>
          <w:szCs w:val="22"/>
        </w:rPr>
        <w:tab/>
        <w:t>Best Performance by a Leading Actor in a Musical</w:t>
      </w:r>
      <w:r w:rsidRPr="00DC23F8">
        <w:rPr>
          <w:rFonts w:ascii="Calibri" w:hAnsi="Calibri" w:cs="Times New Roman"/>
          <w:color w:val="000000"/>
          <w:sz w:val="22"/>
          <w:szCs w:val="22"/>
        </w:rPr>
        <w:tab/>
        <w:t xml:space="preserve">Robert </w:t>
      </w:r>
      <w:proofErr w:type="spellStart"/>
      <w:r w:rsidRPr="00DC23F8">
        <w:rPr>
          <w:rFonts w:ascii="Calibri" w:hAnsi="Calibri" w:cs="Times New Roman"/>
          <w:color w:val="000000"/>
          <w:sz w:val="22"/>
          <w:szCs w:val="22"/>
        </w:rPr>
        <w:t>Alda</w:t>
      </w:r>
      <w:proofErr w:type="spellEnd"/>
      <w:r w:rsidRPr="00DC23F8">
        <w:rPr>
          <w:rFonts w:ascii="Calibri" w:hAnsi="Calibri" w:cs="Times New Roman"/>
          <w:color w:val="000000"/>
          <w:sz w:val="22"/>
          <w:szCs w:val="22"/>
        </w:rPr>
        <w:tab/>
        <w:t>Won</w:t>
      </w:r>
      <w:r w:rsidRPr="00DC23F8">
        <w:rPr>
          <w:rFonts w:ascii="Calibri" w:hAnsi="Calibri" w:cs="Times New Roman"/>
          <w:color w:val="000000"/>
          <w:sz w:val="22"/>
          <w:szCs w:val="22"/>
        </w:rPr>
        <w:br/>
      </w:r>
      <w:r w:rsidRPr="00DC23F8">
        <w:rPr>
          <w:rFonts w:ascii="Calibri" w:hAnsi="Calibri" w:cs="Times New Roman"/>
          <w:color w:val="000000"/>
          <w:sz w:val="22"/>
          <w:szCs w:val="22"/>
        </w:rPr>
        <w:tab/>
      </w:r>
      <w:r w:rsidRPr="00DC23F8">
        <w:rPr>
          <w:rFonts w:ascii="Calibri" w:hAnsi="Calibri" w:cs="Times New Roman"/>
          <w:color w:val="000000"/>
          <w:sz w:val="22"/>
          <w:szCs w:val="22"/>
        </w:rPr>
        <w:tab/>
      </w:r>
      <w:r w:rsidRPr="00DC23F8">
        <w:rPr>
          <w:rFonts w:ascii="Calibri" w:hAnsi="Calibri" w:cs="Times New Roman"/>
          <w:color w:val="000000"/>
          <w:sz w:val="22"/>
          <w:szCs w:val="22"/>
        </w:rPr>
        <w:tab/>
        <w:t>Best Performance by a Featured Actress in a Musical</w:t>
      </w:r>
      <w:r w:rsidRPr="00DC23F8">
        <w:rPr>
          <w:rFonts w:ascii="Calibri" w:hAnsi="Calibri" w:cs="Times New Roman"/>
          <w:color w:val="000000"/>
          <w:sz w:val="22"/>
          <w:szCs w:val="22"/>
        </w:rPr>
        <w:tab/>
        <w:t xml:space="preserve">Isabel </w:t>
      </w:r>
      <w:proofErr w:type="spellStart"/>
      <w:r w:rsidRPr="00DC23F8">
        <w:rPr>
          <w:rFonts w:ascii="Calibri" w:hAnsi="Calibri" w:cs="Times New Roman"/>
          <w:color w:val="000000"/>
          <w:sz w:val="22"/>
          <w:szCs w:val="22"/>
        </w:rPr>
        <w:t>Bigley</w:t>
      </w:r>
      <w:proofErr w:type="spellEnd"/>
      <w:r w:rsidRPr="00DC23F8">
        <w:rPr>
          <w:rFonts w:ascii="Calibri" w:hAnsi="Calibri" w:cs="Times New Roman"/>
          <w:color w:val="000000"/>
          <w:sz w:val="22"/>
          <w:szCs w:val="22"/>
        </w:rPr>
        <w:tab/>
        <w:t>Won</w:t>
      </w:r>
      <w:r w:rsidRPr="00DC23F8">
        <w:rPr>
          <w:rFonts w:ascii="Calibri" w:hAnsi="Calibri" w:cs="Times New Roman"/>
          <w:color w:val="000000"/>
          <w:sz w:val="22"/>
          <w:szCs w:val="22"/>
        </w:rPr>
        <w:br/>
      </w:r>
      <w:r w:rsidRPr="00DC23F8">
        <w:rPr>
          <w:rFonts w:ascii="Calibri" w:hAnsi="Calibri" w:cs="Times New Roman"/>
          <w:color w:val="000000"/>
          <w:sz w:val="22"/>
          <w:szCs w:val="22"/>
        </w:rPr>
        <w:tab/>
      </w:r>
      <w:r w:rsidRPr="00DC23F8">
        <w:rPr>
          <w:rFonts w:ascii="Calibri" w:hAnsi="Calibri" w:cs="Times New Roman"/>
          <w:color w:val="000000"/>
          <w:sz w:val="22"/>
          <w:szCs w:val="22"/>
        </w:rPr>
        <w:tab/>
      </w:r>
      <w:r w:rsidRPr="00DC23F8">
        <w:rPr>
          <w:rFonts w:ascii="Calibri" w:hAnsi="Calibri" w:cs="Times New Roman"/>
          <w:color w:val="000000"/>
          <w:sz w:val="22"/>
          <w:szCs w:val="22"/>
        </w:rPr>
        <w:tab/>
        <w:t>Best Choreography</w:t>
      </w:r>
      <w:r w:rsidRPr="00DC23F8">
        <w:rPr>
          <w:rFonts w:ascii="Calibri" w:hAnsi="Calibri" w:cs="Times New Roman"/>
          <w:color w:val="000000"/>
          <w:sz w:val="22"/>
          <w:szCs w:val="22"/>
        </w:rPr>
        <w:tab/>
        <w:t>Michael Kidd</w:t>
      </w:r>
      <w:r w:rsidRPr="00DC23F8">
        <w:rPr>
          <w:rFonts w:ascii="Calibri" w:hAnsi="Calibri" w:cs="Times New Roman"/>
          <w:color w:val="000000"/>
          <w:sz w:val="22"/>
          <w:szCs w:val="22"/>
        </w:rPr>
        <w:tab/>
        <w:t>Won</w:t>
      </w:r>
      <w:r w:rsidRPr="00DC23F8">
        <w:rPr>
          <w:rFonts w:ascii="Calibri" w:hAnsi="Calibri" w:cs="Times New Roman"/>
          <w:color w:val="000000"/>
          <w:sz w:val="22"/>
          <w:szCs w:val="22"/>
        </w:rPr>
        <w:br/>
      </w:r>
      <w:r w:rsidRPr="00DC23F8">
        <w:rPr>
          <w:rFonts w:ascii="Calibri" w:hAnsi="Calibri" w:cs="Times New Roman"/>
          <w:color w:val="000000"/>
          <w:sz w:val="22"/>
          <w:szCs w:val="22"/>
        </w:rPr>
        <w:tab/>
      </w:r>
      <w:r w:rsidRPr="00DC23F8">
        <w:rPr>
          <w:rFonts w:ascii="Calibri" w:hAnsi="Calibri" w:cs="Times New Roman"/>
          <w:color w:val="000000"/>
          <w:sz w:val="22"/>
          <w:szCs w:val="22"/>
        </w:rPr>
        <w:tab/>
      </w:r>
      <w:r w:rsidRPr="00DC23F8">
        <w:rPr>
          <w:rFonts w:ascii="Calibri" w:hAnsi="Calibri" w:cs="Times New Roman"/>
          <w:color w:val="000000"/>
          <w:sz w:val="22"/>
          <w:szCs w:val="22"/>
        </w:rPr>
        <w:tab/>
        <w:t>Best Direction of a Musical</w:t>
      </w:r>
      <w:r w:rsidRPr="00DC23F8">
        <w:rPr>
          <w:rFonts w:ascii="Calibri" w:hAnsi="Calibri" w:cs="Times New Roman"/>
          <w:color w:val="000000"/>
          <w:sz w:val="22"/>
          <w:szCs w:val="22"/>
        </w:rPr>
        <w:tab/>
        <w:t>George S. Kaufman Won</w:t>
      </w:r>
    </w:p>
    <w:p w14:paraId="6920F12A" w14:textId="77777777" w:rsidR="005024E6" w:rsidRPr="00DC23F8" w:rsidRDefault="005024E6" w:rsidP="005024E6">
      <w:pPr>
        <w:rPr>
          <w:rFonts w:ascii="Times" w:eastAsia="Times New Roman" w:hAnsi="Times" w:cs="Times New Roman"/>
          <w:sz w:val="20"/>
          <w:szCs w:val="20"/>
        </w:rPr>
      </w:pPr>
    </w:p>
    <w:p w14:paraId="2FD0BDC9"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Set Design</w:t>
      </w:r>
    </w:p>
    <w:p w14:paraId="760DA693"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Flexible and modular to represent New York City interiors (nightclub, Salvation Army) Havana and other street scenes</w:t>
      </w:r>
    </w:p>
    <w:p w14:paraId="04BC5E73" w14:textId="77777777" w:rsidR="005024E6" w:rsidRPr="00DC23F8" w:rsidRDefault="005024E6" w:rsidP="005024E6">
      <w:pPr>
        <w:rPr>
          <w:rFonts w:ascii="Times" w:eastAsia="Times New Roman" w:hAnsi="Times" w:cs="Times New Roman"/>
          <w:sz w:val="20"/>
          <w:szCs w:val="20"/>
        </w:rPr>
      </w:pPr>
    </w:p>
    <w:p w14:paraId="49801DCB"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Lighting</w:t>
      </w:r>
    </w:p>
    <w:p w14:paraId="5303E18B"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Nothing out of the ordinary</w:t>
      </w:r>
    </w:p>
    <w:p w14:paraId="56F06172" w14:textId="77777777" w:rsidR="005024E6" w:rsidRPr="00DC23F8" w:rsidRDefault="005024E6" w:rsidP="005024E6">
      <w:pPr>
        <w:spacing w:after="240"/>
        <w:rPr>
          <w:rFonts w:ascii="Times" w:eastAsia="Times New Roman" w:hAnsi="Times" w:cs="Times New Roman"/>
          <w:sz w:val="20"/>
          <w:szCs w:val="20"/>
        </w:rPr>
      </w:pPr>
    </w:p>
    <w:p w14:paraId="5ED724FC"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Costumes</w:t>
      </w:r>
    </w:p>
    <w:p w14:paraId="7EB2B7D4"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The time period is 1930’s, will need uniforms for Salvation Army, costumes for Adelaide and Hot Box Dancers and Suits for the gangsters.</w:t>
      </w:r>
    </w:p>
    <w:p w14:paraId="29432984" w14:textId="77777777" w:rsidR="005024E6" w:rsidRPr="00DC23F8" w:rsidRDefault="005024E6" w:rsidP="005024E6">
      <w:pPr>
        <w:rPr>
          <w:rFonts w:ascii="Times" w:eastAsia="Times New Roman" w:hAnsi="Times" w:cs="Times New Roman"/>
          <w:sz w:val="20"/>
          <w:szCs w:val="20"/>
        </w:rPr>
      </w:pPr>
    </w:p>
    <w:p w14:paraId="109C7D34"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Properties</w:t>
      </w:r>
    </w:p>
    <w:p w14:paraId="5E7BFBF8"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Sample prop list</w:t>
      </w:r>
    </w:p>
    <w:p w14:paraId="557E4F41"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https://sites.google.com/site/psuguysanddolls/props-list</w:t>
      </w:r>
    </w:p>
    <w:p w14:paraId="69B35B9C" w14:textId="77777777" w:rsidR="005024E6" w:rsidRDefault="005024E6" w:rsidP="00DC23F8">
      <w:pPr>
        <w:rPr>
          <w:rFonts w:ascii="Calibri" w:hAnsi="Calibri" w:cs="Times New Roman"/>
          <w:b/>
          <w:bCs/>
          <w:i/>
          <w:iCs/>
          <w:color w:val="000000"/>
          <w:sz w:val="36"/>
          <w:szCs w:val="22"/>
          <w:u w:val="single"/>
        </w:rPr>
      </w:pPr>
    </w:p>
    <w:p w14:paraId="20CE5833" w14:textId="77777777" w:rsidR="00DC23F8" w:rsidRPr="00DC23F8" w:rsidRDefault="00DC23F8" w:rsidP="00DC23F8">
      <w:pPr>
        <w:rPr>
          <w:rFonts w:ascii="Times" w:hAnsi="Times" w:cs="Times New Roman"/>
          <w:sz w:val="32"/>
          <w:szCs w:val="20"/>
        </w:rPr>
      </w:pPr>
      <w:r w:rsidRPr="00DC23F8">
        <w:rPr>
          <w:rFonts w:ascii="Calibri" w:hAnsi="Calibri" w:cs="Times New Roman"/>
          <w:b/>
          <w:bCs/>
          <w:i/>
          <w:iCs/>
          <w:color w:val="000000"/>
          <w:sz w:val="36"/>
          <w:szCs w:val="22"/>
          <w:u w:val="single"/>
        </w:rPr>
        <w:t>Lend Me A Tenor</w:t>
      </w:r>
      <w:r w:rsidRPr="00DC23F8">
        <w:rPr>
          <w:rFonts w:ascii="Calibri" w:hAnsi="Calibri" w:cs="Times New Roman"/>
          <w:b/>
          <w:bCs/>
          <w:color w:val="000000"/>
          <w:sz w:val="36"/>
          <w:szCs w:val="22"/>
          <w:u w:val="single"/>
        </w:rPr>
        <w:t xml:space="preserve"> by Ken Ludwig</w:t>
      </w:r>
    </w:p>
    <w:p w14:paraId="271A5EEA" w14:textId="77777777" w:rsidR="00DC23F8" w:rsidRPr="00DC23F8" w:rsidRDefault="00DC23F8" w:rsidP="00DC23F8">
      <w:pPr>
        <w:rPr>
          <w:rFonts w:ascii="Times" w:eastAsia="Times New Roman" w:hAnsi="Times" w:cs="Times New Roman"/>
          <w:sz w:val="20"/>
          <w:szCs w:val="20"/>
        </w:rPr>
      </w:pPr>
    </w:p>
    <w:p w14:paraId="39B80E4D"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Synopsis</w:t>
      </w:r>
    </w:p>
    <w:p w14:paraId="65096AE6" w14:textId="77777777" w:rsidR="00DC23F8" w:rsidRPr="00DC23F8" w:rsidRDefault="00DC23F8" w:rsidP="00DC23F8">
      <w:pPr>
        <w:rPr>
          <w:rFonts w:ascii="Times" w:hAnsi="Times" w:cs="Times New Roman"/>
          <w:sz w:val="20"/>
          <w:szCs w:val="20"/>
        </w:rPr>
      </w:pPr>
      <w:r w:rsidRPr="00DC23F8">
        <w:rPr>
          <w:rFonts w:ascii="Calibri" w:hAnsi="Calibri" w:cs="Times New Roman"/>
          <w:i/>
          <w:iCs/>
          <w:color w:val="333333"/>
          <w:sz w:val="22"/>
          <w:szCs w:val="22"/>
        </w:rPr>
        <w:t>Lend Me A Tenor</w:t>
      </w:r>
      <w:r w:rsidRPr="00DC23F8">
        <w:rPr>
          <w:rFonts w:ascii="Calibri" w:hAnsi="Calibri" w:cs="Times New Roman"/>
          <w:color w:val="333333"/>
          <w:sz w:val="22"/>
          <w:szCs w:val="22"/>
        </w:rPr>
        <w:t xml:space="preserve"> is set in September 1934. Saunders, the general manager of the Cleveland Grand Opera Company, is primed to welcome world famous, Tito </w:t>
      </w:r>
      <w:proofErr w:type="spellStart"/>
      <w:r w:rsidRPr="00DC23F8">
        <w:rPr>
          <w:rFonts w:ascii="Calibri" w:hAnsi="Calibri" w:cs="Times New Roman"/>
          <w:color w:val="333333"/>
          <w:sz w:val="22"/>
          <w:szCs w:val="22"/>
        </w:rPr>
        <w:t>Morelli</w:t>
      </w:r>
      <w:proofErr w:type="spellEnd"/>
      <w:r w:rsidRPr="00DC23F8">
        <w:rPr>
          <w:rFonts w:ascii="Calibri" w:hAnsi="Calibri" w:cs="Times New Roman"/>
          <w:color w:val="333333"/>
          <w:sz w:val="22"/>
          <w:szCs w:val="22"/>
        </w:rPr>
        <w:t xml:space="preserve">, Il </w:t>
      </w:r>
      <w:proofErr w:type="spellStart"/>
      <w:r w:rsidRPr="00DC23F8">
        <w:rPr>
          <w:rFonts w:ascii="Calibri" w:hAnsi="Calibri" w:cs="Times New Roman"/>
          <w:color w:val="333333"/>
          <w:sz w:val="22"/>
          <w:szCs w:val="22"/>
        </w:rPr>
        <w:t>Stupendo</w:t>
      </w:r>
      <w:proofErr w:type="spellEnd"/>
      <w:r w:rsidRPr="00DC23F8">
        <w:rPr>
          <w:rFonts w:ascii="Calibri" w:hAnsi="Calibri" w:cs="Times New Roman"/>
          <w:color w:val="333333"/>
          <w:sz w:val="22"/>
          <w:szCs w:val="22"/>
        </w:rPr>
        <w:t xml:space="preserve">, the greatest tenor of his generation, to appear for one night only as Othello. The star arrives late and, through a hilarious series of mishaps, is given a double dose of tranquilizers and passes out. His pulse is so low that Saunders and his assistant Max believe he’s dead. In a frantic attempt to salvage the evening, Saunders persuades Max to get into </w:t>
      </w:r>
      <w:proofErr w:type="spellStart"/>
      <w:r w:rsidRPr="00DC23F8">
        <w:rPr>
          <w:rFonts w:ascii="Calibri" w:hAnsi="Calibri" w:cs="Times New Roman"/>
          <w:color w:val="333333"/>
          <w:sz w:val="22"/>
          <w:szCs w:val="22"/>
        </w:rPr>
        <w:t>Morelli's</w:t>
      </w:r>
      <w:proofErr w:type="spellEnd"/>
      <w:r w:rsidRPr="00DC23F8">
        <w:rPr>
          <w:rFonts w:ascii="Calibri" w:hAnsi="Calibri" w:cs="Times New Roman"/>
          <w:color w:val="333333"/>
          <w:sz w:val="22"/>
          <w:szCs w:val="22"/>
        </w:rPr>
        <w:t xml:space="preserve"> Othello costume and makeup and fool the audience into thinking he's Il </w:t>
      </w:r>
      <w:proofErr w:type="spellStart"/>
      <w:r w:rsidRPr="00DC23F8">
        <w:rPr>
          <w:rFonts w:ascii="Calibri" w:hAnsi="Calibri" w:cs="Times New Roman"/>
          <w:color w:val="333333"/>
          <w:sz w:val="22"/>
          <w:szCs w:val="22"/>
        </w:rPr>
        <w:t>Stupendo</w:t>
      </w:r>
      <w:proofErr w:type="spellEnd"/>
      <w:r w:rsidRPr="00DC23F8">
        <w:rPr>
          <w:rFonts w:ascii="Calibri" w:hAnsi="Calibri" w:cs="Times New Roman"/>
          <w:color w:val="333333"/>
          <w:sz w:val="22"/>
          <w:szCs w:val="22"/>
        </w:rPr>
        <w:t xml:space="preserve">. Max succeeds admirably, but </w:t>
      </w:r>
      <w:proofErr w:type="spellStart"/>
      <w:r w:rsidRPr="00DC23F8">
        <w:rPr>
          <w:rFonts w:ascii="Calibri" w:hAnsi="Calibri" w:cs="Times New Roman"/>
          <w:color w:val="333333"/>
          <w:sz w:val="22"/>
          <w:szCs w:val="22"/>
        </w:rPr>
        <w:t>Morelli</w:t>
      </w:r>
      <w:proofErr w:type="spellEnd"/>
      <w:r w:rsidRPr="00DC23F8">
        <w:rPr>
          <w:rFonts w:ascii="Calibri" w:hAnsi="Calibri" w:cs="Times New Roman"/>
          <w:color w:val="333333"/>
          <w:sz w:val="22"/>
          <w:szCs w:val="22"/>
        </w:rPr>
        <w:t xml:space="preserve"> comes to and gets into his other costume ready to perform. Now two </w:t>
      </w:r>
      <w:proofErr w:type="spellStart"/>
      <w:r w:rsidRPr="00DC23F8">
        <w:rPr>
          <w:rFonts w:ascii="Calibri" w:hAnsi="Calibri" w:cs="Times New Roman"/>
          <w:color w:val="333333"/>
          <w:sz w:val="22"/>
          <w:szCs w:val="22"/>
        </w:rPr>
        <w:t>Othellos</w:t>
      </w:r>
      <w:proofErr w:type="spellEnd"/>
      <w:r w:rsidRPr="00DC23F8">
        <w:rPr>
          <w:rFonts w:ascii="Calibri" w:hAnsi="Calibri" w:cs="Times New Roman"/>
          <w:color w:val="333333"/>
          <w:sz w:val="22"/>
          <w:szCs w:val="22"/>
        </w:rPr>
        <w:t xml:space="preserve"> are running around in identical costumes and makeup and two women are running around in lingerie, </w:t>
      </w:r>
      <w:proofErr w:type="gramStart"/>
      <w:r w:rsidRPr="00DC23F8">
        <w:rPr>
          <w:rFonts w:ascii="Calibri" w:hAnsi="Calibri" w:cs="Times New Roman"/>
          <w:color w:val="333333"/>
          <w:sz w:val="22"/>
          <w:szCs w:val="22"/>
        </w:rPr>
        <w:t>each thinking</w:t>
      </w:r>
      <w:proofErr w:type="gramEnd"/>
      <w:r w:rsidRPr="00DC23F8">
        <w:rPr>
          <w:rFonts w:ascii="Calibri" w:hAnsi="Calibri" w:cs="Times New Roman"/>
          <w:color w:val="333333"/>
          <w:sz w:val="22"/>
          <w:szCs w:val="22"/>
        </w:rPr>
        <w:t xml:space="preserve"> she is with Il </w:t>
      </w:r>
      <w:proofErr w:type="spellStart"/>
      <w:r w:rsidRPr="00DC23F8">
        <w:rPr>
          <w:rFonts w:ascii="Calibri" w:hAnsi="Calibri" w:cs="Times New Roman"/>
          <w:color w:val="333333"/>
          <w:sz w:val="22"/>
          <w:szCs w:val="22"/>
        </w:rPr>
        <w:t>Stupendo</w:t>
      </w:r>
      <w:proofErr w:type="spellEnd"/>
      <w:r w:rsidRPr="00DC23F8">
        <w:rPr>
          <w:rFonts w:ascii="Calibri" w:hAnsi="Calibri" w:cs="Times New Roman"/>
          <w:color w:val="333333"/>
          <w:sz w:val="22"/>
          <w:szCs w:val="22"/>
        </w:rPr>
        <w:t xml:space="preserve">. This is a madcap, screwball comedy, complete with mistaken identities and slamming doors, guaranteed to leave audiences teary-eyed with laughter. </w:t>
      </w:r>
    </w:p>
    <w:p w14:paraId="3556EBF9" w14:textId="77777777" w:rsidR="00DC23F8" w:rsidRPr="00DC23F8" w:rsidRDefault="00DC23F8" w:rsidP="00DC23F8">
      <w:pPr>
        <w:rPr>
          <w:rFonts w:ascii="Times" w:eastAsia="Times New Roman" w:hAnsi="Times" w:cs="Times New Roman"/>
          <w:sz w:val="20"/>
          <w:szCs w:val="20"/>
        </w:rPr>
      </w:pPr>
    </w:p>
    <w:p w14:paraId="62A770F1"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Characters</w:t>
      </w:r>
    </w:p>
    <w:p w14:paraId="4CA4C450"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Saunders – 50-ish; Lead- General Manager of the Cleveland Grand Opera Company</w:t>
      </w:r>
    </w:p>
    <w:p w14:paraId="680C0714"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Max – 30-ish; Lead - Saunders' long-suffering assistant</w:t>
      </w:r>
    </w:p>
    <w:p w14:paraId="30787830"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Maggie – 20-something</w:t>
      </w:r>
      <w:proofErr w:type="gramStart"/>
      <w:r w:rsidRPr="00DC23F8">
        <w:rPr>
          <w:rFonts w:ascii="Calibri" w:hAnsi="Calibri" w:cs="Times New Roman"/>
          <w:color w:val="000000"/>
          <w:sz w:val="22"/>
          <w:szCs w:val="22"/>
        </w:rPr>
        <w:t>;</w:t>
      </w:r>
      <w:proofErr w:type="gramEnd"/>
      <w:r w:rsidRPr="00DC23F8">
        <w:rPr>
          <w:rFonts w:ascii="Calibri" w:hAnsi="Calibri" w:cs="Times New Roman"/>
          <w:color w:val="000000"/>
          <w:sz w:val="22"/>
          <w:szCs w:val="22"/>
        </w:rPr>
        <w:t xml:space="preserve"> Lead - Saunders' daughter, and Max's girlfriend</w:t>
      </w:r>
    </w:p>
    <w:p w14:paraId="18A78ED3"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 xml:space="preserve">Tito </w:t>
      </w:r>
      <w:proofErr w:type="spellStart"/>
      <w:r w:rsidRPr="00DC23F8">
        <w:rPr>
          <w:rFonts w:ascii="Calibri" w:hAnsi="Calibri" w:cs="Times New Roman"/>
          <w:color w:val="000000"/>
          <w:sz w:val="22"/>
          <w:szCs w:val="22"/>
        </w:rPr>
        <w:t>Morelli</w:t>
      </w:r>
      <w:proofErr w:type="spellEnd"/>
      <w:r w:rsidRPr="00DC23F8">
        <w:rPr>
          <w:rFonts w:ascii="Calibri" w:hAnsi="Calibri" w:cs="Times New Roman"/>
          <w:color w:val="000000"/>
          <w:sz w:val="22"/>
          <w:szCs w:val="22"/>
        </w:rPr>
        <w:t xml:space="preserve"> – 40-something</w:t>
      </w:r>
      <w:proofErr w:type="gramStart"/>
      <w:r w:rsidRPr="00DC23F8">
        <w:rPr>
          <w:rFonts w:ascii="Calibri" w:hAnsi="Calibri" w:cs="Times New Roman"/>
          <w:color w:val="000000"/>
          <w:sz w:val="22"/>
          <w:szCs w:val="22"/>
        </w:rPr>
        <w:t>;</w:t>
      </w:r>
      <w:proofErr w:type="gramEnd"/>
      <w:r w:rsidRPr="00DC23F8">
        <w:rPr>
          <w:rFonts w:ascii="Calibri" w:hAnsi="Calibri" w:cs="Times New Roman"/>
          <w:color w:val="000000"/>
          <w:sz w:val="22"/>
          <w:szCs w:val="22"/>
        </w:rPr>
        <w:t xml:space="preserve"> Lead - The world's most renowned opera tenor, and notorious ladies man</w:t>
      </w:r>
    </w:p>
    <w:p w14:paraId="6F1EEFC5"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Maria – 40-ish; Supporting - Tito's long-suffering wife, with an "Italian temper"</w:t>
      </w:r>
    </w:p>
    <w:p w14:paraId="10E13E79"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 xml:space="preserve">Diana – Ageless; Supporting - The opera's </w:t>
      </w:r>
      <w:proofErr w:type="spellStart"/>
      <w:r w:rsidRPr="00DC23F8">
        <w:rPr>
          <w:rFonts w:ascii="Calibri" w:hAnsi="Calibri" w:cs="Times New Roman"/>
          <w:color w:val="000000"/>
          <w:sz w:val="22"/>
          <w:szCs w:val="22"/>
        </w:rPr>
        <w:t>ingenue</w:t>
      </w:r>
      <w:proofErr w:type="spellEnd"/>
      <w:r w:rsidRPr="00DC23F8">
        <w:rPr>
          <w:rFonts w:ascii="Calibri" w:hAnsi="Calibri" w:cs="Times New Roman"/>
          <w:color w:val="000000"/>
          <w:sz w:val="22"/>
          <w:szCs w:val="22"/>
        </w:rPr>
        <w:t xml:space="preserve"> soprano, who is "flinging her way" to the top</w:t>
      </w:r>
    </w:p>
    <w:p w14:paraId="2C265CA2"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Julia – 50-60s; Featured - Chairwoman of the Cleveland Opera Guild</w:t>
      </w:r>
    </w:p>
    <w:p w14:paraId="56BC80ED"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Bellhop – 20-something</w:t>
      </w:r>
      <w:proofErr w:type="gramStart"/>
      <w:r w:rsidRPr="00DC23F8">
        <w:rPr>
          <w:rFonts w:ascii="Calibri" w:hAnsi="Calibri" w:cs="Times New Roman"/>
          <w:color w:val="000000"/>
          <w:sz w:val="22"/>
          <w:szCs w:val="22"/>
        </w:rPr>
        <w:t>;  Featured</w:t>
      </w:r>
      <w:proofErr w:type="gramEnd"/>
      <w:r w:rsidRPr="00DC23F8">
        <w:rPr>
          <w:rFonts w:ascii="Calibri" w:hAnsi="Calibri" w:cs="Times New Roman"/>
          <w:color w:val="000000"/>
          <w:sz w:val="22"/>
          <w:szCs w:val="22"/>
        </w:rPr>
        <w:t xml:space="preserve"> - An obnoxious opera fan who has an ongoing feud with Saunders</w:t>
      </w:r>
    </w:p>
    <w:p w14:paraId="18AAE848" w14:textId="77777777" w:rsidR="00DC23F8" w:rsidRPr="00DC23F8" w:rsidRDefault="00DC23F8" w:rsidP="00DC23F8">
      <w:pPr>
        <w:rPr>
          <w:rFonts w:ascii="Times" w:eastAsia="Times New Roman" w:hAnsi="Times" w:cs="Times New Roman"/>
          <w:sz w:val="20"/>
          <w:szCs w:val="20"/>
        </w:rPr>
      </w:pPr>
    </w:p>
    <w:p w14:paraId="6F9DC003"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Awards</w:t>
      </w:r>
    </w:p>
    <w:p w14:paraId="11DC133A"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Tony Award for Best Actor</w:t>
      </w:r>
    </w:p>
    <w:p w14:paraId="42DA4D58"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Tony Award for Best Director</w:t>
      </w:r>
    </w:p>
    <w:p w14:paraId="4BD6086D"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Drama Desk Award for Best Actor</w:t>
      </w:r>
    </w:p>
    <w:p w14:paraId="6D0E272B"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Drama Desk Award for Best Featured Actress</w:t>
      </w:r>
    </w:p>
    <w:p w14:paraId="53019A33"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Drama Desk Award for Best Director</w:t>
      </w:r>
    </w:p>
    <w:p w14:paraId="7F8580D9" w14:textId="77777777" w:rsidR="00DC23F8" w:rsidRPr="00DC23F8" w:rsidRDefault="00DC23F8" w:rsidP="00DC23F8">
      <w:pPr>
        <w:rPr>
          <w:rFonts w:ascii="Times" w:eastAsia="Times New Roman" w:hAnsi="Times" w:cs="Times New Roman"/>
          <w:sz w:val="20"/>
          <w:szCs w:val="20"/>
        </w:rPr>
      </w:pPr>
    </w:p>
    <w:p w14:paraId="3FACFB5E"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Set Design</w:t>
      </w:r>
    </w:p>
    <w:p w14:paraId="6A342CC6"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The play takes place in 1934, in a hotel suite in Cleveland, Ohio. The two-room set has a sitting room</w:t>
      </w:r>
      <w:r w:rsidRPr="00DC23F8">
        <w:rPr>
          <w:rFonts w:ascii="Calibri" w:hAnsi="Calibri" w:cs="Times New Roman"/>
          <w:color w:val="0000FF"/>
          <w:sz w:val="22"/>
          <w:szCs w:val="22"/>
        </w:rPr>
        <w:t xml:space="preserve"> </w:t>
      </w:r>
      <w:r w:rsidRPr="00DC23F8">
        <w:rPr>
          <w:rFonts w:ascii="Calibri" w:hAnsi="Calibri" w:cs="Times New Roman"/>
          <w:color w:val="000000"/>
          <w:sz w:val="22"/>
          <w:szCs w:val="22"/>
        </w:rPr>
        <w:t>with a sofa and chairs stage right and a bedroom stage left. A center "stage wall" divides the two rooms, with a door leading from one room to the other. Throughout the play the audience can see what's happening in both rooms at the same time.</w:t>
      </w:r>
    </w:p>
    <w:p w14:paraId="6EA689C9" w14:textId="77777777" w:rsidR="00DC23F8" w:rsidRPr="00DC23F8" w:rsidRDefault="00DC23F8" w:rsidP="00DC23F8">
      <w:pPr>
        <w:rPr>
          <w:rFonts w:ascii="Times" w:eastAsia="Times New Roman" w:hAnsi="Times" w:cs="Times New Roman"/>
          <w:sz w:val="20"/>
          <w:szCs w:val="20"/>
        </w:rPr>
      </w:pPr>
    </w:p>
    <w:p w14:paraId="0600C667"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Set Dressing/ Props/ Costumes</w:t>
      </w:r>
    </w:p>
    <w:p w14:paraId="66C823EC"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The set design, set dressing, and props need to reflect an upscale hotel suite in 1934 Cleveland, Ohio.  1930s period clothing; two identical Othello costume</w:t>
      </w:r>
    </w:p>
    <w:p w14:paraId="27171204" w14:textId="77777777" w:rsidR="00DC23F8" w:rsidRPr="00DC23F8" w:rsidRDefault="00DC23F8" w:rsidP="00DC23F8">
      <w:pPr>
        <w:spacing w:after="160"/>
        <w:rPr>
          <w:rFonts w:ascii="Times" w:hAnsi="Times" w:cs="Times New Roman"/>
          <w:sz w:val="20"/>
          <w:szCs w:val="20"/>
        </w:rPr>
      </w:pPr>
      <w:r>
        <w:rPr>
          <w:rFonts w:ascii="Calibri" w:hAnsi="Calibri" w:cs="Times New Roman"/>
          <w:noProof/>
          <w:color w:val="000000"/>
          <w:sz w:val="22"/>
          <w:szCs w:val="22"/>
        </w:rPr>
        <w:drawing>
          <wp:inline distT="0" distB="0" distL="0" distR="0" wp14:anchorId="2C4BED1D" wp14:editId="77D43DCF">
            <wp:extent cx="5376765" cy="4124505"/>
            <wp:effectExtent l="0" t="0" r="8255" b="0"/>
            <wp:docPr id="6" name="Picture 6" descr="https://lh5.googleusercontent.com/FGCFPSwbqa2rBRzoBhgkqop6LvUlg2EZ_aZ-30UYwsn4ClOWO4T2YZuvQz6ZDX5wmQF5OSkApvRScBQD6u6dnZoATSNsOtBlNMtRRosETMmxUZpMbz-pAL_uFJo2sB9FudQp4aDdU9xiZIAJ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FGCFPSwbqa2rBRzoBhgkqop6LvUlg2EZ_aZ-30UYwsn4ClOWO4T2YZuvQz6ZDX5wmQF5OSkApvRScBQD6u6dnZoATSNsOtBlNMtRRosETMmxUZpMbz-pAL_uFJo2sB9FudQp4aDdU9xiZIAJk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6847" cy="4124568"/>
                    </a:xfrm>
                    <a:prstGeom prst="rect">
                      <a:avLst/>
                    </a:prstGeom>
                    <a:noFill/>
                    <a:ln>
                      <a:noFill/>
                    </a:ln>
                  </pic:spPr>
                </pic:pic>
              </a:graphicData>
            </a:graphic>
          </wp:inline>
        </w:drawing>
      </w:r>
    </w:p>
    <w:p w14:paraId="3B1AF1E7" w14:textId="77777777" w:rsidR="00DC23F8" w:rsidRPr="00DC23F8" w:rsidRDefault="00DC23F8" w:rsidP="00DC23F8">
      <w:pPr>
        <w:spacing w:after="160"/>
        <w:rPr>
          <w:rFonts w:ascii="Times" w:hAnsi="Times" w:cs="Times New Roman"/>
          <w:sz w:val="20"/>
          <w:szCs w:val="20"/>
        </w:rPr>
      </w:pPr>
      <w:r>
        <w:rPr>
          <w:rFonts w:ascii="Calibri" w:hAnsi="Calibri" w:cs="Times New Roman"/>
          <w:noProof/>
          <w:color w:val="000000"/>
          <w:sz w:val="22"/>
          <w:szCs w:val="22"/>
        </w:rPr>
        <w:drawing>
          <wp:inline distT="0" distB="0" distL="0" distR="0" wp14:anchorId="24542AF5" wp14:editId="4C00BD1D">
            <wp:extent cx="5329335" cy="3523608"/>
            <wp:effectExtent l="0" t="0" r="5080" b="7620"/>
            <wp:docPr id="7" name="Picture 7" descr="https://lh5.googleusercontent.com/jKqq-7sTnRpRDL1e1C8zg3WRDXv4qQt65hefL9T81-6yCkslQ-osGH9ogxSGY6vHdH_meWOch0DG1TZLkVn0dmh2zcJn9ExRrKJI09i0w8bnjzqNWQapytLPLHxbmo5eJYHXCR_irCINCz_e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jKqq-7sTnRpRDL1e1C8zg3WRDXv4qQt65hefL9T81-6yCkslQ-osGH9ogxSGY6vHdH_meWOch0DG1TZLkVn0dmh2zcJn9ExRrKJI09i0w8bnjzqNWQapytLPLHxbmo5eJYHXCR_irCINCz_e7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9335" cy="3523608"/>
                    </a:xfrm>
                    <a:prstGeom prst="rect">
                      <a:avLst/>
                    </a:prstGeom>
                    <a:noFill/>
                    <a:ln>
                      <a:noFill/>
                    </a:ln>
                  </pic:spPr>
                </pic:pic>
              </a:graphicData>
            </a:graphic>
          </wp:inline>
        </w:drawing>
      </w:r>
    </w:p>
    <w:p w14:paraId="13BF0B94" w14:textId="77777777" w:rsidR="00DC23F8" w:rsidRPr="00DC23F8" w:rsidRDefault="00DC23F8" w:rsidP="00DC23F8">
      <w:pPr>
        <w:spacing w:after="240"/>
        <w:rPr>
          <w:rFonts w:ascii="Times" w:eastAsia="Times New Roman" w:hAnsi="Times" w:cs="Times New Roman"/>
          <w:sz w:val="20"/>
          <w:szCs w:val="20"/>
        </w:rPr>
      </w:pPr>
    </w:p>
    <w:p w14:paraId="232BEC62" w14:textId="77777777" w:rsidR="00DC23F8" w:rsidRPr="00DC23F8" w:rsidRDefault="00DC23F8" w:rsidP="00DC23F8">
      <w:pPr>
        <w:spacing w:after="160"/>
        <w:rPr>
          <w:rFonts w:ascii="Times" w:hAnsi="Times" w:cs="Times New Roman"/>
          <w:sz w:val="20"/>
          <w:szCs w:val="20"/>
        </w:rPr>
      </w:pPr>
      <w:r>
        <w:rPr>
          <w:rFonts w:ascii="Calibri" w:hAnsi="Calibri" w:cs="Times New Roman"/>
          <w:noProof/>
          <w:color w:val="000000"/>
          <w:sz w:val="22"/>
          <w:szCs w:val="22"/>
        </w:rPr>
        <w:drawing>
          <wp:inline distT="0" distB="0" distL="0" distR="0" wp14:anchorId="5363DFA5" wp14:editId="39879C2D">
            <wp:extent cx="6091335" cy="3104238"/>
            <wp:effectExtent l="0" t="0" r="5080" b="0"/>
            <wp:docPr id="8" name="Picture 8" descr="https://lh3.googleusercontent.com/xxbJwgYZUztW5CZm1e_xM4LSv_4iIDgtXekaFierrUhgF_N-wserDRt7DClKB10i2diyvmnljW5UO26Hxy3a5L0HxtoLY9MSzaHS-BNOlng4Pk6qIacs4PjZ1uLY8JtemGuVQq843QL9xO-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xxbJwgYZUztW5CZm1e_xM4LSv_4iIDgtXekaFierrUhgF_N-wserDRt7DClKB10i2diyvmnljW5UO26Hxy3a5L0HxtoLY9MSzaHS-BNOlng4Pk6qIacs4PjZ1uLY8JtemGuVQq843QL9xO-T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1335" cy="3104238"/>
                    </a:xfrm>
                    <a:prstGeom prst="rect">
                      <a:avLst/>
                    </a:prstGeom>
                    <a:noFill/>
                    <a:ln>
                      <a:noFill/>
                    </a:ln>
                  </pic:spPr>
                </pic:pic>
              </a:graphicData>
            </a:graphic>
          </wp:inline>
        </w:drawing>
      </w:r>
    </w:p>
    <w:p w14:paraId="6718273E" w14:textId="77777777" w:rsidR="00DC23F8" w:rsidRPr="00DC23F8" w:rsidRDefault="00DC23F8" w:rsidP="00DC23F8">
      <w:pPr>
        <w:spacing w:after="240"/>
        <w:rPr>
          <w:rFonts w:ascii="Times" w:eastAsia="Times New Roman" w:hAnsi="Times" w:cs="Times New Roman"/>
          <w:sz w:val="20"/>
          <w:szCs w:val="20"/>
        </w:rPr>
      </w:pPr>
    </w:p>
    <w:p w14:paraId="24A665D8" w14:textId="77777777" w:rsidR="00DC23F8" w:rsidRPr="00DC23F8" w:rsidRDefault="00DC23F8" w:rsidP="00DC23F8">
      <w:pPr>
        <w:rPr>
          <w:rFonts w:ascii="Times" w:hAnsi="Times" w:cs="Times New Roman"/>
          <w:sz w:val="32"/>
          <w:szCs w:val="20"/>
        </w:rPr>
      </w:pPr>
      <w:r w:rsidRPr="00DC23F8">
        <w:rPr>
          <w:rFonts w:ascii="Calibri" w:hAnsi="Calibri" w:cs="Times New Roman"/>
          <w:b/>
          <w:bCs/>
          <w:i/>
          <w:iCs/>
          <w:color w:val="000000"/>
          <w:sz w:val="36"/>
          <w:szCs w:val="22"/>
          <w:u w:val="single"/>
        </w:rPr>
        <w:t xml:space="preserve">Peter and the </w:t>
      </w:r>
      <w:proofErr w:type="spellStart"/>
      <w:r w:rsidRPr="00DC23F8">
        <w:rPr>
          <w:rFonts w:ascii="Calibri" w:hAnsi="Calibri" w:cs="Times New Roman"/>
          <w:b/>
          <w:bCs/>
          <w:i/>
          <w:iCs/>
          <w:color w:val="000000"/>
          <w:sz w:val="36"/>
          <w:szCs w:val="22"/>
          <w:u w:val="single"/>
        </w:rPr>
        <w:t>Starcatcher</w:t>
      </w:r>
      <w:proofErr w:type="spellEnd"/>
      <w:r w:rsidRPr="00DC23F8">
        <w:rPr>
          <w:rFonts w:ascii="Calibri" w:hAnsi="Calibri" w:cs="Times New Roman"/>
          <w:b/>
          <w:bCs/>
          <w:color w:val="000000"/>
          <w:sz w:val="36"/>
          <w:szCs w:val="22"/>
          <w:u w:val="single"/>
        </w:rPr>
        <w:t xml:space="preserve"> By Rick </w:t>
      </w:r>
      <w:proofErr w:type="spellStart"/>
      <w:r w:rsidRPr="00DC23F8">
        <w:rPr>
          <w:rFonts w:ascii="Calibri" w:hAnsi="Calibri" w:cs="Times New Roman"/>
          <w:b/>
          <w:bCs/>
          <w:color w:val="000000"/>
          <w:sz w:val="36"/>
          <w:szCs w:val="22"/>
          <w:u w:val="single"/>
        </w:rPr>
        <w:t>Elice</w:t>
      </w:r>
      <w:proofErr w:type="spellEnd"/>
    </w:p>
    <w:p w14:paraId="1E9DCDA9" w14:textId="77777777" w:rsidR="00DC23F8" w:rsidRPr="00DC23F8" w:rsidRDefault="00DC23F8" w:rsidP="00DC23F8">
      <w:pPr>
        <w:rPr>
          <w:rFonts w:ascii="Times" w:hAnsi="Times" w:cs="Times New Roman"/>
          <w:sz w:val="20"/>
          <w:szCs w:val="20"/>
        </w:rPr>
      </w:pPr>
      <w:proofErr w:type="gramStart"/>
      <w:r w:rsidRPr="00DC23F8">
        <w:rPr>
          <w:rFonts w:ascii="Calibri" w:hAnsi="Calibri" w:cs="Times New Roman"/>
          <w:color w:val="000000"/>
          <w:sz w:val="22"/>
          <w:szCs w:val="22"/>
        </w:rPr>
        <w:t>based</w:t>
      </w:r>
      <w:proofErr w:type="gramEnd"/>
      <w:r w:rsidRPr="00DC23F8">
        <w:rPr>
          <w:rFonts w:ascii="Calibri" w:hAnsi="Calibri" w:cs="Times New Roman"/>
          <w:color w:val="000000"/>
          <w:sz w:val="22"/>
          <w:szCs w:val="22"/>
        </w:rPr>
        <w:t xml:space="preserve"> on the novel</w:t>
      </w:r>
      <w:r w:rsidRPr="00DC23F8">
        <w:rPr>
          <w:rFonts w:ascii="Calibri" w:hAnsi="Calibri" w:cs="Times New Roman"/>
          <w:i/>
          <w:iCs/>
          <w:color w:val="000000"/>
          <w:sz w:val="22"/>
          <w:szCs w:val="22"/>
        </w:rPr>
        <w:t xml:space="preserve"> </w:t>
      </w:r>
      <w:hyperlink r:id="rId14" w:history="1">
        <w:r w:rsidRPr="00DC23F8">
          <w:rPr>
            <w:rFonts w:ascii="Calibri" w:hAnsi="Calibri" w:cs="Times New Roman"/>
            <w:i/>
            <w:iCs/>
            <w:color w:val="000000"/>
            <w:sz w:val="22"/>
            <w:szCs w:val="22"/>
            <w:u w:val="single"/>
          </w:rPr>
          <w:t xml:space="preserve">Peter and the </w:t>
        </w:r>
        <w:proofErr w:type="spellStart"/>
        <w:r w:rsidRPr="00DC23F8">
          <w:rPr>
            <w:rFonts w:ascii="Calibri" w:hAnsi="Calibri" w:cs="Times New Roman"/>
            <w:i/>
            <w:iCs/>
            <w:color w:val="000000"/>
            <w:sz w:val="22"/>
            <w:szCs w:val="22"/>
            <w:u w:val="single"/>
          </w:rPr>
          <w:t>Starcatchers</w:t>
        </w:r>
        <w:proofErr w:type="spellEnd"/>
      </w:hyperlink>
      <w:r w:rsidRPr="00DC23F8">
        <w:rPr>
          <w:rFonts w:ascii="Calibri" w:hAnsi="Calibri" w:cs="Times New Roman"/>
          <w:color w:val="000000"/>
          <w:sz w:val="22"/>
          <w:szCs w:val="22"/>
        </w:rPr>
        <w:t xml:space="preserve"> by </w:t>
      </w:r>
      <w:hyperlink r:id="rId15" w:history="1">
        <w:r w:rsidRPr="00DC23F8">
          <w:rPr>
            <w:rFonts w:ascii="Calibri" w:hAnsi="Calibri" w:cs="Times New Roman"/>
            <w:color w:val="000000"/>
            <w:sz w:val="22"/>
            <w:szCs w:val="22"/>
            <w:u w:val="single"/>
          </w:rPr>
          <w:t>Dave Barry</w:t>
        </w:r>
      </w:hyperlink>
      <w:r w:rsidRPr="00DC23F8">
        <w:rPr>
          <w:rFonts w:ascii="Calibri" w:hAnsi="Calibri" w:cs="Times New Roman"/>
          <w:color w:val="000000"/>
          <w:sz w:val="22"/>
          <w:szCs w:val="22"/>
        </w:rPr>
        <w:t xml:space="preserve"> and </w:t>
      </w:r>
      <w:hyperlink r:id="rId16" w:history="1">
        <w:r w:rsidRPr="00DC23F8">
          <w:rPr>
            <w:rFonts w:ascii="Calibri" w:hAnsi="Calibri" w:cs="Times New Roman"/>
            <w:color w:val="000000"/>
            <w:sz w:val="22"/>
            <w:szCs w:val="22"/>
            <w:u w:val="single"/>
          </w:rPr>
          <w:t>Ridley Pearson</w:t>
        </w:r>
      </w:hyperlink>
    </w:p>
    <w:p w14:paraId="26E79D18" w14:textId="77777777" w:rsidR="00DC23F8" w:rsidRPr="00DC23F8" w:rsidRDefault="00DC23F8" w:rsidP="00DC23F8">
      <w:pPr>
        <w:rPr>
          <w:rFonts w:ascii="Times" w:eastAsia="Times New Roman" w:hAnsi="Times" w:cs="Times New Roman"/>
          <w:sz w:val="20"/>
          <w:szCs w:val="20"/>
        </w:rPr>
      </w:pPr>
    </w:p>
    <w:p w14:paraId="1E826D40"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 xml:space="preserve">An ensemble of actors enters a bare stage and addresses the audience. With a bit of bickering, they welcome us to the world of the play and tell us what’s in store: flying, dreaming, adventure and growing up. Before our eyes, they begin to tell the story behind a story we know so well: A young orphan and his mates are shipped off from Victorian England to a distant island ruled by the evil King </w:t>
      </w:r>
      <w:proofErr w:type="spellStart"/>
      <w:r w:rsidRPr="00DC23F8">
        <w:rPr>
          <w:rFonts w:ascii="Calibri" w:hAnsi="Calibri" w:cs="Times New Roman"/>
          <w:color w:val="000000"/>
          <w:sz w:val="22"/>
          <w:szCs w:val="22"/>
        </w:rPr>
        <w:t>Zarboff</w:t>
      </w:r>
      <w:proofErr w:type="spellEnd"/>
      <w:r w:rsidRPr="00DC23F8">
        <w:rPr>
          <w:rFonts w:ascii="Calibri" w:hAnsi="Calibri" w:cs="Times New Roman"/>
          <w:color w:val="000000"/>
          <w:sz w:val="22"/>
          <w:szCs w:val="22"/>
        </w:rPr>
        <w:t xml:space="preserve">. They know nothing of the mysterious trunk in the captain’s cabin, which contains a precious, otherworldly cargo. At sea, </w:t>
      </w:r>
      <w:proofErr w:type="gramStart"/>
      <w:r w:rsidRPr="00DC23F8">
        <w:rPr>
          <w:rFonts w:ascii="Calibri" w:hAnsi="Calibri" w:cs="Times New Roman"/>
          <w:color w:val="000000"/>
          <w:sz w:val="22"/>
          <w:szCs w:val="22"/>
        </w:rPr>
        <w:t>the boys are discovered by a precocious young girl named Molly</w:t>
      </w:r>
      <w:proofErr w:type="gramEnd"/>
      <w:r w:rsidRPr="00DC23F8">
        <w:rPr>
          <w:rFonts w:ascii="Calibri" w:hAnsi="Calibri" w:cs="Times New Roman"/>
          <w:color w:val="000000"/>
          <w:sz w:val="22"/>
          <w:szCs w:val="22"/>
        </w:rPr>
        <w:t xml:space="preserve">, a </w:t>
      </w:r>
      <w:proofErr w:type="spellStart"/>
      <w:r w:rsidRPr="00DC23F8">
        <w:rPr>
          <w:rFonts w:ascii="Calibri" w:hAnsi="Calibri" w:cs="Times New Roman"/>
          <w:color w:val="000000"/>
          <w:sz w:val="22"/>
          <w:szCs w:val="22"/>
        </w:rPr>
        <w:t>Starcatcher</w:t>
      </w:r>
      <w:proofErr w:type="spellEnd"/>
      <w:r w:rsidRPr="00DC23F8">
        <w:rPr>
          <w:rFonts w:ascii="Calibri" w:hAnsi="Calibri" w:cs="Times New Roman"/>
          <w:color w:val="000000"/>
          <w:sz w:val="22"/>
          <w:szCs w:val="22"/>
        </w:rPr>
        <w:t xml:space="preserve">-in-training who realizes that the trunk’s precious cargo is </w:t>
      </w:r>
      <w:proofErr w:type="spellStart"/>
      <w:r w:rsidRPr="00DC23F8">
        <w:rPr>
          <w:rFonts w:ascii="Calibri" w:hAnsi="Calibri" w:cs="Times New Roman"/>
          <w:color w:val="000000"/>
          <w:sz w:val="22"/>
          <w:szCs w:val="22"/>
        </w:rPr>
        <w:t>starstuff</w:t>
      </w:r>
      <w:proofErr w:type="spellEnd"/>
      <w:r w:rsidRPr="00DC23F8">
        <w:rPr>
          <w:rFonts w:ascii="Calibri" w:hAnsi="Calibri" w:cs="Times New Roman"/>
          <w:color w:val="000000"/>
          <w:sz w:val="22"/>
          <w:szCs w:val="22"/>
        </w:rPr>
        <w:t xml:space="preserve">, a celestial substance so powerful that it must never fall into the wrong hands. When the ship is taken over by pirates — led by the fearsome Black </w:t>
      </w:r>
      <w:proofErr w:type="spellStart"/>
      <w:r w:rsidRPr="00DC23F8">
        <w:rPr>
          <w:rFonts w:ascii="Calibri" w:hAnsi="Calibri" w:cs="Times New Roman"/>
          <w:color w:val="000000"/>
          <w:sz w:val="22"/>
          <w:szCs w:val="22"/>
        </w:rPr>
        <w:t>Stache</w:t>
      </w:r>
      <w:proofErr w:type="spellEnd"/>
      <w:r w:rsidRPr="00DC23F8">
        <w:rPr>
          <w:rFonts w:ascii="Calibri" w:hAnsi="Calibri" w:cs="Times New Roman"/>
          <w:color w:val="000000"/>
          <w:sz w:val="22"/>
          <w:szCs w:val="22"/>
        </w:rPr>
        <w:t>, a villain determined to claim the trunk and its treasure for his own — the journey quickly turns into a thrilling adventure. And, before our eyes, one miserable orphan comes to be The Boy Who Would Not Grow Up — the one and only Peter Pan.</w:t>
      </w:r>
    </w:p>
    <w:p w14:paraId="0CA5E753" w14:textId="77777777" w:rsidR="00DC23F8" w:rsidRPr="00DC23F8" w:rsidRDefault="00DC23F8" w:rsidP="00DC23F8">
      <w:pPr>
        <w:rPr>
          <w:rFonts w:ascii="Times" w:eastAsia="Times New Roman" w:hAnsi="Times" w:cs="Times New Roman"/>
          <w:sz w:val="20"/>
          <w:szCs w:val="20"/>
        </w:rPr>
      </w:pPr>
    </w:p>
    <w:p w14:paraId="53A82209"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 xml:space="preserve">From marauding pirates and jungle tyrants to unwilling comrades and unlikely heroes, </w:t>
      </w:r>
      <w:r w:rsidRPr="00DC23F8">
        <w:rPr>
          <w:rFonts w:ascii="Calibri" w:hAnsi="Calibri" w:cs="Times New Roman"/>
          <w:i/>
          <w:iCs/>
          <w:color w:val="000000"/>
          <w:sz w:val="22"/>
          <w:szCs w:val="22"/>
        </w:rPr>
        <w:t xml:space="preserve">Peter and the </w:t>
      </w:r>
      <w:proofErr w:type="spellStart"/>
      <w:r w:rsidRPr="00DC23F8">
        <w:rPr>
          <w:rFonts w:ascii="Calibri" w:hAnsi="Calibri" w:cs="Times New Roman"/>
          <w:i/>
          <w:iCs/>
          <w:color w:val="000000"/>
          <w:sz w:val="22"/>
          <w:szCs w:val="22"/>
        </w:rPr>
        <w:t>Starcatcher</w:t>
      </w:r>
      <w:proofErr w:type="spellEnd"/>
      <w:r w:rsidRPr="00DC23F8">
        <w:rPr>
          <w:rFonts w:ascii="Calibri" w:hAnsi="Calibri" w:cs="Times New Roman"/>
          <w:color w:val="000000"/>
          <w:sz w:val="22"/>
          <w:szCs w:val="22"/>
        </w:rPr>
        <w:t xml:space="preserve"> playfully explores the depths of greed and despair … and the bonds of friendship, duty and love.</w:t>
      </w:r>
    </w:p>
    <w:p w14:paraId="742E86A9" w14:textId="77777777" w:rsidR="00DC23F8" w:rsidRPr="00DC23F8" w:rsidRDefault="00DC23F8" w:rsidP="00DC23F8">
      <w:pPr>
        <w:rPr>
          <w:rFonts w:ascii="Times" w:eastAsia="Times New Roman" w:hAnsi="Times" w:cs="Times New Roman"/>
          <w:sz w:val="20"/>
          <w:szCs w:val="20"/>
        </w:rPr>
      </w:pPr>
    </w:p>
    <w:p w14:paraId="37F107F7" w14:textId="77777777" w:rsidR="00DC23F8" w:rsidRPr="00DC23F8" w:rsidRDefault="00DC23F8" w:rsidP="00DC23F8">
      <w:pPr>
        <w:rPr>
          <w:rFonts w:ascii="Times" w:hAnsi="Times" w:cs="Times New Roman"/>
          <w:sz w:val="20"/>
          <w:szCs w:val="20"/>
        </w:rPr>
      </w:pPr>
      <w:r w:rsidRPr="00DC23F8">
        <w:rPr>
          <w:rFonts w:ascii="Calibri" w:hAnsi="Calibri" w:cs="Times New Roman"/>
          <w:i/>
          <w:iCs/>
          <w:color w:val="000000"/>
          <w:sz w:val="22"/>
          <w:szCs w:val="22"/>
        </w:rPr>
        <w:t>Winner of 4 Tony Awards, Drama Desk Award</w:t>
      </w:r>
    </w:p>
    <w:p w14:paraId="34CB7143" w14:textId="77777777" w:rsidR="00DC23F8" w:rsidRPr="00DC23F8" w:rsidRDefault="00DC23F8" w:rsidP="00DC23F8">
      <w:pPr>
        <w:rPr>
          <w:rFonts w:ascii="Times" w:eastAsia="Times New Roman" w:hAnsi="Times" w:cs="Times New Roman"/>
          <w:sz w:val="20"/>
          <w:szCs w:val="20"/>
        </w:rPr>
      </w:pPr>
    </w:p>
    <w:p w14:paraId="7BC4EBB5"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Requirements</w:t>
      </w:r>
    </w:p>
    <w:p w14:paraId="4C936CD3"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This is a play with music. A vocal/music director and accompanist will be necessary. The show is in two acts.</w:t>
      </w:r>
    </w:p>
    <w:p w14:paraId="4EC2AE0C" w14:textId="77777777" w:rsidR="00DC23F8" w:rsidRPr="00DC23F8" w:rsidRDefault="00DC23F8" w:rsidP="00DC23F8">
      <w:pPr>
        <w:rPr>
          <w:rFonts w:ascii="Times" w:eastAsia="Times New Roman" w:hAnsi="Times" w:cs="Times New Roman"/>
          <w:sz w:val="20"/>
          <w:szCs w:val="20"/>
        </w:rPr>
      </w:pPr>
    </w:p>
    <w:p w14:paraId="1D9BE292"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Cast Size: 11 Men, 1 Woman</w:t>
      </w:r>
    </w:p>
    <w:p w14:paraId="004FB736"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All actors play multiple characters (nearly 100 in all) and narrators throughout the show, including:</w:t>
      </w:r>
    </w:p>
    <w:p w14:paraId="0D3440A0"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Black State, a notorious pirate</w:t>
      </w:r>
    </w:p>
    <w:p w14:paraId="28A001D6"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 xml:space="preserve">Molly Aster, a precocious young girl and </w:t>
      </w:r>
      <w:proofErr w:type="spellStart"/>
      <w:r w:rsidRPr="00DC23F8">
        <w:rPr>
          <w:rFonts w:ascii="Calibri" w:hAnsi="Calibri" w:cs="Times New Roman"/>
          <w:color w:val="000000"/>
          <w:sz w:val="22"/>
          <w:szCs w:val="22"/>
        </w:rPr>
        <w:t>Starcatcher</w:t>
      </w:r>
      <w:proofErr w:type="spellEnd"/>
      <w:r w:rsidRPr="00DC23F8">
        <w:rPr>
          <w:rFonts w:ascii="Calibri" w:hAnsi="Calibri" w:cs="Times New Roman"/>
          <w:color w:val="000000"/>
          <w:sz w:val="22"/>
          <w:szCs w:val="22"/>
        </w:rPr>
        <w:t>-in-training</w:t>
      </w:r>
    </w:p>
    <w:p w14:paraId="1D732A14"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The Boy (Peter), nameless, homeless and friendless</w:t>
      </w:r>
    </w:p>
    <w:p w14:paraId="66220676" w14:textId="77777777" w:rsidR="00DC23F8" w:rsidRPr="00DC23F8" w:rsidRDefault="00DC23F8" w:rsidP="00DC23F8">
      <w:pPr>
        <w:ind w:left="720"/>
        <w:rPr>
          <w:rFonts w:ascii="Times" w:hAnsi="Times" w:cs="Times New Roman"/>
          <w:sz w:val="20"/>
          <w:szCs w:val="20"/>
        </w:rPr>
      </w:pPr>
      <w:proofErr w:type="spellStart"/>
      <w:r w:rsidRPr="00DC23F8">
        <w:rPr>
          <w:rFonts w:ascii="Calibri" w:hAnsi="Calibri" w:cs="Times New Roman"/>
          <w:color w:val="000000"/>
          <w:sz w:val="22"/>
          <w:szCs w:val="22"/>
        </w:rPr>
        <w:t>Grempkin</w:t>
      </w:r>
      <w:proofErr w:type="spellEnd"/>
      <w:r w:rsidRPr="00DC23F8">
        <w:rPr>
          <w:rFonts w:ascii="Calibri" w:hAnsi="Calibri" w:cs="Times New Roman"/>
          <w:color w:val="000000"/>
          <w:sz w:val="22"/>
          <w:szCs w:val="22"/>
        </w:rPr>
        <w:t>, a nasty schoolmaster</w:t>
      </w:r>
    </w:p>
    <w:p w14:paraId="425EC01C"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 xml:space="preserve">Mrs. </w:t>
      </w:r>
      <w:proofErr w:type="spellStart"/>
      <w:r w:rsidRPr="00DC23F8">
        <w:rPr>
          <w:rFonts w:ascii="Calibri" w:hAnsi="Calibri" w:cs="Times New Roman"/>
          <w:color w:val="000000"/>
          <w:sz w:val="22"/>
          <w:szCs w:val="22"/>
        </w:rPr>
        <w:t>Bumbrake</w:t>
      </w:r>
      <w:proofErr w:type="spellEnd"/>
      <w:r w:rsidRPr="00DC23F8">
        <w:rPr>
          <w:rFonts w:ascii="Calibri" w:hAnsi="Calibri" w:cs="Times New Roman"/>
          <w:color w:val="000000"/>
          <w:sz w:val="22"/>
          <w:szCs w:val="22"/>
        </w:rPr>
        <w:t>, Molly’s nanny (played by a man)</w:t>
      </w:r>
    </w:p>
    <w:p w14:paraId="47FCCF3C"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 xml:space="preserve">Bill </w:t>
      </w:r>
      <w:proofErr w:type="spellStart"/>
      <w:r w:rsidRPr="00DC23F8">
        <w:rPr>
          <w:rFonts w:ascii="Calibri" w:hAnsi="Calibri" w:cs="Times New Roman"/>
          <w:color w:val="000000"/>
          <w:sz w:val="22"/>
          <w:szCs w:val="22"/>
        </w:rPr>
        <w:t>Slank</w:t>
      </w:r>
      <w:proofErr w:type="spellEnd"/>
      <w:r w:rsidRPr="00DC23F8">
        <w:rPr>
          <w:rFonts w:ascii="Calibri" w:hAnsi="Calibri" w:cs="Times New Roman"/>
          <w:color w:val="000000"/>
          <w:sz w:val="22"/>
          <w:szCs w:val="22"/>
        </w:rPr>
        <w:t xml:space="preserve">, the captain of the ship The </w:t>
      </w:r>
      <w:proofErr w:type="spellStart"/>
      <w:r w:rsidRPr="00DC23F8">
        <w:rPr>
          <w:rFonts w:ascii="Calibri" w:hAnsi="Calibri" w:cs="Times New Roman"/>
          <w:color w:val="000000"/>
          <w:sz w:val="22"/>
          <w:szCs w:val="22"/>
        </w:rPr>
        <w:t>Neverland</w:t>
      </w:r>
      <w:proofErr w:type="spellEnd"/>
    </w:p>
    <w:p w14:paraId="48A6FB33" w14:textId="77777777" w:rsidR="00DC23F8" w:rsidRPr="00DC23F8" w:rsidRDefault="00DC23F8" w:rsidP="00DC23F8">
      <w:pPr>
        <w:ind w:left="720"/>
        <w:rPr>
          <w:rFonts w:ascii="Times" w:hAnsi="Times" w:cs="Times New Roman"/>
          <w:sz w:val="20"/>
          <w:szCs w:val="20"/>
        </w:rPr>
      </w:pPr>
      <w:proofErr w:type="spellStart"/>
      <w:r w:rsidRPr="00DC23F8">
        <w:rPr>
          <w:rFonts w:ascii="Calibri" w:hAnsi="Calibri" w:cs="Times New Roman"/>
          <w:color w:val="000000"/>
          <w:sz w:val="22"/>
          <w:szCs w:val="22"/>
        </w:rPr>
        <w:t>Smee</w:t>
      </w:r>
      <w:proofErr w:type="spellEnd"/>
      <w:r w:rsidRPr="00DC23F8">
        <w:rPr>
          <w:rFonts w:ascii="Calibri" w:hAnsi="Calibri" w:cs="Times New Roman"/>
          <w:color w:val="000000"/>
          <w:sz w:val="22"/>
          <w:szCs w:val="22"/>
        </w:rPr>
        <w:t xml:space="preserve">, Black </w:t>
      </w:r>
      <w:proofErr w:type="spellStart"/>
      <w:r w:rsidRPr="00DC23F8">
        <w:rPr>
          <w:rFonts w:ascii="Calibri" w:hAnsi="Calibri" w:cs="Times New Roman"/>
          <w:color w:val="000000"/>
          <w:sz w:val="22"/>
          <w:szCs w:val="22"/>
        </w:rPr>
        <w:t>Stache’s</w:t>
      </w:r>
      <w:proofErr w:type="spellEnd"/>
      <w:r w:rsidRPr="00DC23F8">
        <w:rPr>
          <w:rFonts w:ascii="Calibri" w:hAnsi="Calibri" w:cs="Times New Roman"/>
          <w:color w:val="000000"/>
          <w:sz w:val="22"/>
          <w:szCs w:val="22"/>
        </w:rPr>
        <w:t xml:space="preserve"> first mate</w:t>
      </w:r>
    </w:p>
    <w:p w14:paraId="48FFBB87"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Prentiss, an ambitious young orphan</w:t>
      </w:r>
    </w:p>
    <w:p w14:paraId="15CA0861"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Alf, an old sailor</w:t>
      </w:r>
    </w:p>
    <w:p w14:paraId="02B03F05"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Lord Leonard Aster, Molly’s father and loyal subject to the Queen</w:t>
      </w:r>
    </w:p>
    <w:p w14:paraId="3E6E44C2"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Captain Robert Falcon Scott, captain of The Wasp</w:t>
      </w:r>
    </w:p>
    <w:p w14:paraId="2750AB2F"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Ted, an orphan obsessed with food</w:t>
      </w:r>
    </w:p>
    <w:p w14:paraId="5CC3F959"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King Prawn, leader of the Mollusks</w:t>
      </w:r>
    </w:p>
    <w:p w14:paraId="6541ABEA" w14:textId="77777777" w:rsidR="00DC23F8" w:rsidRPr="00DC23F8" w:rsidRDefault="00DC23F8" w:rsidP="00DC23F8">
      <w:pPr>
        <w:ind w:left="720"/>
        <w:rPr>
          <w:rFonts w:ascii="Times" w:hAnsi="Times" w:cs="Times New Roman"/>
          <w:sz w:val="20"/>
          <w:szCs w:val="20"/>
        </w:rPr>
      </w:pPr>
      <w:r w:rsidRPr="00DC23F8">
        <w:rPr>
          <w:rFonts w:ascii="Calibri" w:hAnsi="Calibri" w:cs="Times New Roman"/>
          <w:color w:val="000000"/>
          <w:sz w:val="22"/>
          <w:szCs w:val="22"/>
        </w:rPr>
        <w:t>A host of sailors, pirates, orphans, mermaids, and Mollusks (island natives)</w:t>
      </w:r>
    </w:p>
    <w:p w14:paraId="236D0F05" w14:textId="77777777" w:rsidR="00DC23F8" w:rsidRPr="00DC23F8" w:rsidRDefault="00DC23F8" w:rsidP="00DC23F8">
      <w:pPr>
        <w:rPr>
          <w:rFonts w:ascii="Times" w:eastAsia="Times New Roman" w:hAnsi="Times" w:cs="Times New Roman"/>
          <w:sz w:val="20"/>
          <w:szCs w:val="20"/>
        </w:rPr>
      </w:pPr>
    </w:p>
    <w:p w14:paraId="29E5F295"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Set Design</w:t>
      </w:r>
    </w:p>
    <w:p w14:paraId="759807B5"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The set is hodgepodge of pieces, nothing totally complete. It is as if the actors pull items out of trunks (boxes, ropes, fabric, chairs, etc.) and use them to create everything from an English port to the deck of a ship to the beach of a fantastic island.</w:t>
      </w:r>
    </w:p>
    <w:p w14:paraId="646C92D4" w14:textId="77777777" w:rsidR="00DC23F8" w:rsidRPr="00DC23F8" w:rsidRDefault="00DC23F8" w:rsidP="00DC23F8">
      <w:pPr>
        <w:rPr>
          <w:rFonts w:ascii="Times" w:eastAsia="Times New Roman" w:hAnsi="Times" w:cs="Times New Roman"/>
          <w:sz w:val="20"/>
          <w:szCs w:val="20"/>
        </w:rPr>
      </w:pPr>
    </w:p>
    <w:p w14:paraId="3449B465"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Lighting</w:t>
      </w:r>
    </w:p>
    <w:p w14:paraId="0A9A5751"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Lights will play an important part in the show, as there are scenes divided between two different areas at the same time, in addition to the time of day, a stormy sea, a jungle island, and more.</w:t>
      </w:r>
    </w:p>
    <w:p w14:paraId="5E1482FC" w14:textId="77777777" w:rsidR="00DC23F8" w:rsidRPr="00DC23F8" w:rsidRDefault="00DC23F8" w:rsidP="00DC23F8">
      <w:pPr>
        <w:rPr>
          <w:rFonts w:ascii="Times" w:eastAsia="Times New Roman" w:hAnsi="Times" w:cs="Times New Roman"/>
          <w:sz w:val="20"/>
          <w:szCs w:val="20"/>
        </w:rPr>
      </w:pPr>
    </w:p>
    <w:p w14:paraId="53F1DF1A"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Costumes</w:t>
      </w:r>
    </w:p>
    <w:p w14:paraId="0108D552"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 xml:space="preserve">The time period is mid- to late 1800s. While some costumes are specific (ship’s captain, ranking naval officials, etc.), most are a rag-tag collection of well-worn items. These are players who know they are doing something theatrical — there is a coordinated </w:t>
      </w:r>
      <w:proofErr w:type="gramStart"/>
      <w:r w:rsidRPr="00DC23F8">
        <w:rPr>
          <w:rFonts w:ascii="Calibri" w:hAnsi="Calibri" w:cs="Times New Roman"/>
          <w:color w:val="000000"/>
          <w:sz w:val="22"/>
          <w:szCs w:val="22"/>
        </w:rPr>
        <w:t>make-shift</w:t>
      </w:r>
      <w:proofErr w:type="gramEnd"/>
      <w:r w:rsidRPr="00DC23F8">
        <w:rPr>
          <w:rFonts w:ascii="Calibri" w:hAnsi="Calibri" w:cs="Times New Roman"/>
          <w:color w:val="000000"/>
          <w:sz w:val="22"/>
          <w:szCs w:val="22"/>
        </w:rPr>
        <w:t xml:space="preserve"> nature to what they wear. Specialty items include the mermaid costumes in the second act (see YouTube sample).</w:t>
      </w:r>
    </w:p>
    <w:p w14:paraId="4AEC5B58" w14:textId="77777777" w:rsidR="00DC23F8" w:rsidRPr="00DC23F8" w:rsidRDefault="00DC23F8" w:rsidP="00DC23F8">
      <w:pPr>
        <w:rPr>
          <w:rFonts w:ascii="Times" w:eastAsia="Times New Roman" w:hAnsi="Times" w:cs="Times New Roman"/>
          <w:sz w:val="20"/>
          <w:szCs w:val="20"/>
        </w:rPr>
      </w:pPr>
    </w:p>
    <w:p w14:paraId="68790D6B"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Properties</w:t>
      </w:r>
    </w:p>
    <w:p w14:paraId="0704ADFF" w14:textId="77777777" w:rsidR="00DC23F8" w:rsidRPr="00DC23F8" w:rsidRDefault="00DC23F8" w:rsidP="00DC23F8">
      <w:pPr>
        <w:rPr>
          <w:rFonts w:ascii="Times" w:hAnsi="Times" w:cs="Times New Roman"/>
          <w:sz w:val="20"/>
          <w:szCs w:val="20"/>
        </w:rPr>
      </w:pPr>
      <w:r w:rsidRPr="00DC23F8">
        <w:rPr>
          <w:rFonts w:ascii="Calibri" w:hAnsi="Calibri" w:cs="Times New Roman"/>
          <w:color w:val="000000"/>
          <w:sz w:val="22"/>
          <w:szCs w:val="22"/>
        </w:rPr>
        <w:t>Set and props blend together a bit for this show, in terms of boxes, trunks and rope, all of which must be sturdy and/or pliable. Two small model ships are needed. Pennants and flashlights may be needed to construct the Crocodile (see sample image below). An edible pineapple is required for each show.</w:t>
      </w:r>
    </w:p>
    <w:p w14:paraId="5993C73B" w14:textId="77777777" w:rsidR="00DC23F8" w:rsidRPr="00DC23F8" w:rsidRDefault="00DC23F8" w:rsidP="00DC23F8">
      <w:pPr>
        <w:rPr>
          <w:rFonts w:ascii="Times" w:eastAsia="Times New Roman" w:hAnsi="Times" w:cs="Times New Roman"/>
          <w:sz w:val="20"/>
          <w:szCs w:val="20"/>
        </w:rPr>
      </w:pPr>
    </w:p>
    <w:p w14:paraId="154F1A19" w14:textId="77777777" w:rsidR="00DC23F8" w:rsidRPr="00DC23F8" w:rsidRDefault="00DC23F8" w:rsidP="00DC23F8">
      <w:pPr>
        <w:rPr>
          <w:rFonts w:ascii="Times" w:hAnsi="Times" w:cs="Times New Roman"/>
          <w:sz w:val="20"/>
          <w:szCs w:val="20"/>
        </w:rPr>
      </w:pPr>
      <w:r w:rsidRPr="00DC23F8">
        <w:rPr>
          <w:rFonts w:ascii="Calibri" w:hAnsi="Calibri" w:cs="Times New Roman"/>
          <w:b/>
          <w:bCs/>
          <w:color w:val="000000"/>
          <w:sz w:val="22"/>
          <w:szCs w:val="22"/>
        </w:rPr>
        <w:t>Production Samples:</w:t>
      </w:r>
    </w:p>
    <w:p w14:paraId="16A8E7A2" w14:textId="77777777" w:rsidR="00DC23F8" w:rsidRPr="00DC23F8" w:rsidRDefault="00DC23F8" w:rsidP="00DC23F8">
      <w:pPr>
        <w:rPr>
          <w:rFonts w:ascii="Times" w:eastAsia="Times New Roman" w:hAnsi="Times" w:cs="Times New Roman"/>
          <w:sz w:val="20"/>
          <w:szCs w:val="20"/>
        </w:rPr>
      </w:pPr>
    </w:p>
    <w:p w14:paraId="68CAEE51" w14:textId="77777777" w:rsidR="00DC23F8" w:rsidRPr="00DC23F8" w:rsidRDefault="00DC23F8" w:rsidP="00DC23F8">
      <w:pPr>
        <w:rPr>
          <w:rFonts w:ascii="Times" w:hAnsi="Times" w:cs="Times New Roman"/>
          <w:sz w:val="20"/>
          <w:szCs w:val="20"/>
        </w:rPr>
      </w:pPr>
      <w:hyperlink r:id="rId17" w:history="1">
        <w:r w:rsidRPr="00DC23F8">
          <w:rPr>
            <w:rFonts w:ascii="Calibri" w:hAnsi="Calibri" w:cs="Times New Roman"/>
            <w:color w:val="000000"/>
            <w:sz w:val="22"/>
            <w:szCs w:val="22"/>
            <w:u w:val="single"/>
          </w:rPr>
          <w:t>https://www.youtube.com/watch?v=OZj5yj8SDBA</w:t>
        </w:r>
      </w:hyperlink>
    </w:p>
    <w:p w14:paraId="4C2589AB" w14:textId="77777777" w:rsidR="00DC23F8" w:rsidRPr="00DC23F8" w:rsidRDefault="00DC23F8" w:rsidP="00DC23F8">
      <w:pPr>
        <w:rPr>
          <w:rFonts w:ascii="Times" w:eastAsia="Times New Roman" w:hAnsi="Times" w:cs="Times New Roman"/>
          <w:sz w:val="20"/>
          <w:szCs w:val="20"/>
        </w:rPr>
      </w:pPr>
    </w:p>
    <w:p w14:paraId="571F42B5" w14:textId="77777777" w:rsidR="00DC23F8" w:rsidRPr="00DC23F8" w:rsidRDefault="00DC23F8" w:rsidP="00DC23F8">
      <w:pPr>
        <w:rPr>
          <w:rFonts w:ascii="Times" w:hAnsi="Times" w:cs="Times New Roman"/>
          <w:sz w:val="20"/>
          <w:szCs w:val="20"/>
        </w:rPr>
      </w:pPr>
      <w:hyperlink r:id="rId18" w:history="1">
        <w:r w:rsidRPr="00DC23F8">
          <w:rPr>
            <w:rFonts w:ascii="Calibri" w:hAnsi="Calibri" w:cs="Times New Roman"/>
            <w:color w:val="000000"/>
            <w:sz w:val="22"/>
            <w:szCs w:val="22"/>
            <w:u w:val="single"/>
          </w:rPr>
          <w:t>https://www.youtube.com/watch?v=glFA8MMCEPA</w:t>
        </w:r>
      </w:hyperlink>
    </w:p>
    <w:p w14:paraId="654EEE92" w14:textId="77777777" w:rsidR="00DC23F8" w:rsidRPr="00DC23F8" w:rsidRDefault="00DC23F8" w:rsidP="00DC23F8">
      <w:pPr>
        <w:rPr>
          <w:rFonts w:ascii="Times" w:eastAsia="Times New Roman" w:hAnsi="Times" w:cs="Times New Roman"/>
          <w:sz w:val="20"/>
          <w:szCs w:val="20"/>
        </w:rPr>
      </w:pPr>
    </w:p>
    <w:p w14:paraId="2023488F" w14:textId="77777777" w:rsidR="00DC23F8" w:rsidRPr="00DC23F8" w:rsidRDefault="00DC23F8" w:rsidP="00DC23F8">
      <w:pPr>
        <w:spacing w:after="160"/>
        <w:rPr>
          <w:rFonts w:ascii="Times" w:hAnsi="Times" w:cs="Times New Roman"/>
          <w:sz w:val="20"/>
          <w:szCs w:val="20"/>
        </w:rPr>
      </w:pPr>
      <w:r w:rsidRPr="00DC23F8">
        <w:rPr>
          <w:rFonts w:ascii="Calibri" w:hAnsi="Calibri" w:cs="Times New Roman"/>
          <w:color w:val="000000"/>
          <w:sz w:val="22"/>
          <w:szCs w:val="22"/>
        </w:rPr>
        <w:br/>
      </w:r>
      <w:r>
        <w:rPr>
          <w:rFonts w:ascii="Calibri" w:hAnsi="Calibri" w:cs="Times New Roman"/>
          <w:noProof/>
          <w:color w:val="000000"/>
          <w:sz w:val="22"/>
          <w:szCs w:val="22"/>
        </w:rPr>
        <w:drawing>
          <wp:inline distT="0" distB="0" distL="0" distR="0" wp14:anchorId="227F3F05" wp14:editId="06A16009">
            <wp:extent cx="4381500" cy="3276600"/>
            <wp:effectExtent l="0" t="0" r="12700" b="0"/>
            <wp:docPr id="9" name="Picture 9" descr="ttps://lh4.googleusercontent.com/yyI5ASzSM_wBHxSHTB68Ge8P-ILzOmAVHtjRgHk44NGA-FGaESP-EW9TouLRaDx--w6gbjTog2ihQqcfbaw8Ikp9vbd6B2epmHfQw226yxoUgttn-X5El9mZdKRpT9Pu43CXOPnXnOq6MtoI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s://lh4.googleusercontent.com/yyI5ASzSM_wBHxSHTB68Ge8P-ILzOmAVHtjRgHk44NGA-FGaESP-EW9TouLRaDx--w6gbjTog2ihQqcfbaw8Ikp9vbd6B2epmHfQw226yxoUgttn-X5El9mZdKRpT9Pu43CXOPnXnOq6MtoIB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3276600"/>
                    </a:xfrm>
                    <a:prstGeom prst="rect">
                      <a:avLst/>
                    </a:prstGeom>
                    <a:noFill/>
                    <a:ln>
                      <a:noFill/>
                    </a:ln>
                  </pic:spPr>
                </pic:pic>
              </a:graphicData>
            </a:graphic>
          </wp:inline>
        </w:drawing>
      </w:r>
      <w:r>
        <w:rPr>
          <w:rFonts w:ascii="Calibri" w:hAnsi="Calibri" w:cs="Times New Roman"/>
          <w:noProof/>
          <w:color w:val="000000"/>
          <w:sz w:val="22"/>
          <w:szCs w:val="22"/>
        </w:rPr>
        <w:drawing>
          <wp:inline distT="0" distB="0" distL="0" distR="0" wp14:anchorId="77EDFC1A" wp14:editId="7FED728B">
            <wp:extent cx="4572000" cy="3276600"/>
            <wp:effectExtent l="0" t="0" r="0" b="0"/>
            <wp:docPr id="10" name="Picture 10" descr="ttps://lh6.googleusercontent.com/mvZm-huQLAXgkmW4BMnoNBZQTPtl3tLNa6JRb90BhAJWzhZi6mdaX2tkwzX55ffB67YifgNNdLn7z1qjRuG_BjgYQLg5Eupmm9V59MVHHt677YCpHhw_RY7uVtufBXpzoiktGZJxruIG0mqN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tps://lh6.googleusercontent.com/mvZm-huQLAXgkmW4BMnoNBZQTPtl3tLNa6JRb90BhAJWzhZi6mdaX2tkwzX55ffB67YifgNNdLn7z1qjRuG_BjgYQLg5Eupmm9V59MVHHt677YCpHhw_RY7uVtufBXpzoiktGZJxruIG0mqND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276600"/>
                    </a:xfrm>
                    <a:prstGeom prst="rect">
                      <a:avLst/>
                    </a:prstGeom>
                    <a:noFill/>
                    <a:ln>
                      <a:noFill/>
                    </a:ln>
                  </pic:spPr>
                </pic:pic>
              </a:graphicData>
            </a:graphic>
          </wp:inline>
        </w:drawing>
      </w:r>
      <w:r>
        <w:rPr>
          <w:rFonts w:ascii="Calibri" w:hAnsi="Calibri" w:cs="Times New Roman"/>
          <w:noProof/>
          <w:color w:val="000000"/>
          <w:sz w:val="22"/>
          <w:szCs w:val="22"/>
        </w:rPr>
        <w:drawing>
          <wp:inline distT="0" distB="0" distL="0" distR="0" wp14:anchorId="53503D80" wp14:editId="48542CD8">
            <wp:extent cx="5549900" cy="2374900"/>
            <wp:effectExtent l="0" t="0" r="12700" b="12700"/>
            <wp:docPr id="11" name="Picture 11" descr="ttps://lh6.googleusercontent.com/aKYyUsKrMB5b6iAIB9W3HBvETKlnIcGIvpwSeEujjTuGcCsIDDygK93tPmzbBwWweAMUiNgBHSZ5HgfOdOw8b6Roh_EsWKEv1BMzOeFxykdUvMPL-2uhQnGZJLkw9-u5OtS7UFcpPMitoUVX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s://lh6.googleusercontent.com/aKYyUsKrMB5b6iAIB9W3HBvETKlnIcGIvpwSeEujjTuGcCsIDDygK93tPmzbBwWweAMUiNgBHSZ5HgfOdOw8b6Roh_EsWKEv1BMzOeFxykdUvMPL-2uhQnGZJLkw9-u5OtS7UFcpPMitoUVXY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900" cy="2374900"/>
                    </a:xfrm>
                    <a:prstGeom prst="rect">
                      <a:avLst/>
                    </a:prstGeom>
                    <a:noFill/>
                    <a:ln>
                      <a:noFill/>
                    </a:ln>
                  </pic:spPr>
                </pic:pic>
              </a:graphicData>
            </a:graphic>
          </wp:inline>
        </w:drawing>
      </w:r>
    </w:p>
    <w:p w14:paraId="04A3508C" w14:textId="77777777" w:rsidR="00DC23F8" w:rsidRPr="00DC23F8" w:rsidRDefault="00DC23F8" w:rsidP="00DC23F8">
      <w:pPr>
        <w:shd w:val="clear" w:color="auto" w:fill="FFFFFF"/>
        <w:ind w:right="360"/>
        <w:rPr>
          <w:rFonts w:ascii="Times" w:hAnsi="Times" w:cs="Times New Roman"/>
          <w:sz w:val="20"/>
          <w:szCs w:val="20"/>
        </w:rPr>
      </w:pPr>
      <w:r w:rsidRPr="00DC23F8">
        <w:rPr>
          <w:rFonts w:ascii="Times" w:hAnsi="Times" w:cs="Times New Roman"/>
          <w:sz w:val="20"/>
          <w:szCs w:val="20"/>
        </w:rPr>
        <w:t> </w:t>
      </w:r>
    </w:p>
    <w:p w14:paraId="0855BFFD" w14:textId="77777777" w:rsidR="00DC23F8" w:rsidRPr="00DC23F8" w:rsidRDefault="00DC23F8" w:rsidP="00DC23F8">
      <w:pPr>
        <w:rPr>
          <w:rFonts w:ascii="Times" w:eastAsia="Times New Roman" w:hAnsi="Times" w:cs="Times New Roman"/>
          <w:sz w:val="20"/>
          <w:szCs w:val="20"/>
        </w:rPr>
      </w:pPr>
    </w:p>
    <w:p w14:paraId="5CB2F811" w14:textId="77777777" w:rsidR="005024E6" w:rsidRPr="00AF72BA" w:rsidRDefault="005024E6" w:rsidP="005024E6">
      <w:pPr>
        <w:spacing w:after="160"/>
        <w:rPr>
          <w:rFonts w:ascii="Times" w:hAnsi="Times" w:cs="Times New Roman"/>
          <w:sz w:val="32"/>
          <w:szCs w:val="20"/>
        </w:rPr>
      </w:pPr>
      <w:r w:rsidRPr="00AF72BA">
        <w:rPr>
          <w:rFonts w:ascii="Calibri" w:hAnsi="Calibri" w:cs="Times New Roman"/>
          <w:b/>
          <w:bCs/>
          <w:i/>
          <w:iCs/>
          <w:color w:val="000000"/>
          <w:sz w:val="36"/>
          <w:szCs w:val="22"/>
          <w:u w:val="single"/>
        </w:rPr>
        <w:t xml:space="preserve">It </w:t>
      </w:r>
      <w:proofErr w:type="spellStart"/>
      <w:r w:rsidRPr="00AF72BA">
        <w:rPr>
          <w:rFonts w:ascii="Calibri" w:hAnsi="Calibri" w:cs="Times New Roman"/>
          <w:b/>
          <w:bCs/>
          <w:i/>
          <w:iCs/>
          <w:color w:val="000000"/>
          <w:sz w:val="36"/>
          <w:szCs w:val="22"/>
          <w:u w:val="single"/>
        </w:rPr>
        <w:t>Shoulda</w:t>
      </w:r>
      <w:proofErr w:type="spellEnd"/>
      <w:r w:rsidRPr="00AF72BA">
        <w:rPr>
          <w:rFonts w:ascii="Calibri" w:hAnsi="Calibri" w:cs="Times New Roman"/>
          <w:b/>
          <w:bCs/>
          <w:i/>
          <w:iCs/>
          <w:color w:val="000000"/>
          <w:sz w:val="36"/>
          <w:szCs w:val="22"/>
          <w:u w:val="single"/>
        </w:rPr>
        <w:t xml:space="preserve"> Been You</w:t>
      </w:r>
      <w:r w:rsidRPr="00AF72BA">
        <w:rPr>
          <w:rFonts w:ascii="Calibri" w:hAnsi="Calibri" w:cs="Times New Roman"/>
          <w:b/>
          <w:bCs/>
          <w:color w:val="000000"/>
          <w:sz w:val="36"/>
          <w:szCs w:val="22"/>
          <w:u w:val="single"/>
        </w:rPr>
        <w:t xml:space="preserve">—Book and Lyrics by Brian Hargrove, Music by Barbara </w:t>
      </w:r>
      <w:proofErr w:type="spellStart"/>
      <w:r w:rsidRPr="00AF72BA">
        <w:rPr>
          <w:rFonts w:ascii="Calibri" w:hAnsi="Calibri" w:cs="Times New Roman"/>
          <w:b/>
          <w:bCs/>
          <w:color w:val="000000"/>
          <w:sz w:val="36"/>
          <w:szCs w:val="22"/>
          <w:u w:val="single"/>
        </w:rPr>
        <w:t>Anselmi</w:t>
      </w:r>
      <w:proofErr w:type="spellEnd"/>
    </w:p>
    <w:p w14:paraId="58E395FE" w14:textId="77777777" w:rsidR="00AF72BA" w:rsidRDefault="00AF72BA" w:rsidP="005024E6">
      <w:pPr>
        <w:spacing w:after="160"/>
        <w:rPr>
          <w:rFonts w:ascii="Calibri" w:hAnsi="Calibri" w:cs="Times New Roman"/>
          <w:color w:val="000000"/>
          <w:sz w:val="22"/>
          <w:szCs w:val="22"/>
        </w:rPr>
      </w:pPr>
    </w:p>
    <w:p w14:paraId="2DFE07BE"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color w:val="000000"/>
          <w:sz w:val="22"/>
          <w:szCs w:val="22"/>
        </w:rPr>
        <w:t>The bride is Jewish. The groom is Catholic. Her mother is a force of nature. His mother is a tempest in a cocktail shaker. And, when the bride's ex-boyfriend crashes the party, the perfect wedding starts to unravel faster than you can whistle "Here Comes the Bride!"  It's up to the sister of the bride to turn a tangled mess into happily ever after in this musical comedy for anyone who ever had parents.</w:t>
      </w:r>
    </w:p>
    <w:p w14:paraId="057BCF08"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i/>
          <w:iCs/>
          <w:color w:val="000000"/>
          <w:sz w:val="22"/>
          <w:szCs w:val="22"/>
        </w:rPr>
        <w:t xml:space="preserve">It </w:t>
      </w:r>
      <w:proofErr w:type="spellStart"/>
      <w:r w:rsidRPr="00DC23F8">
        <w:rPr>
          <w:rFonts w:ascii="Calibri" w:hAnsi="Calibri" w:cs="Times New Roman"/>
          <w:i/>
          <w:iCs/>
          <w:color w:val="000000"/>
          <w:sz w:val="22"/>
          <w:szCs w:val="22"/>
        </w:rPr>
        <w:t>Shoulda</w:t>
      </w:r>
      <w:proofErr w:type="spellEnd"/>
      <w:r w:rsidRPr="00DC23F8">
        <w:rPr>
          <w:rFonts w:ascii="Calibri" w:hAnsi="Calibri" w:cs="Times New Roman"/>
          <w:i/>
          <w:iCs/>
          <w:color w:val="000000"/>
          <w:sz w:val="22"/>
          <w:szCs w:val="22"/>
        </w:rPr>
        <w:t xml:space="preserve"> Been You </w:t>
      </w:r>
      <w:r w:rsidRPr="00DC23F8">
        <w:rPr>
          <w:rFonts w:ascii="Calibri" w:hAnsi="Calibri" w:cs="Times New Roman"/>
          <w:color w:val="000000"/>
          <w:sz w:val="22"/>
          <w:szCs w:val="22"/>
        </w:rPr>
        <w:t>is an excellent choice for the Guild—it is a new musical with strong roles for a really varied range of women. There is no choreography needed for the show, save for a few moments with the groom and his father. The characters are also written to be ethnically diverse, which is beneficial in trying to widen the casting pool for the Guild. Overall it’s incredibly silly, fun, and heartwarming, and hopefully audiences will leave with a smile on their faces.</w:t>
      </w:r>
    </w:p>
    <w:p w14:paraId="79C2128F"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b/>
          <w:bCs/>
          <w:color w:val="000000"/>
          <w:sz w:val="22"/>
          <w:szCs w:val="22"/>
        </w:rPr>
        <w:t>Cast</w:t>
      </w:r>
    </w:p>
    <w:tbl>
      <w:tblPr>
        <w:tblW w:w="0" w:type="auto"/>
        <w:tblCellMar>
          <w:top w:w="15" w:type="dxa"/>
          <w:left w:w="15" w:type="dxa"/>
          <w:bottom w:w="15" w:type="dxa"/>
          <w:right w:w="15" w:type="dxa"/>
        </w:tblCellMar>
        <w:tblLook w:val="04A0" w:firstRow="1" w:lastRow="0" w:firstColumn="1" w:lastColumn="0" w:noHBand="0" w:noVBand="1"/>
      </w:tblPr>
      <w:tblGrid>
        <w:gridCol w:w="3931"/>
        <w:gridCol w:w="2269"/>
      </w:tblGrid>
      <w:tr w:rsidR="005024E6" w:rsidRPr="00DC23F8" w14:paraId="5F9AE730" w14:textId="77777777" w:rsidTr="00502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F020B"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Albert</w:t>
            </w:r>
          </w:p>
          <w:p w14:paraId="630E30D8"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Wedding planner.</w:t>
            </w:r>
          </w:p>
          <w:p w14:paraId="3274A7EF"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Male</w:t>
            </w:r>
          </w:p>
          <w:p w14:paraId="405B5105"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45 to 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FF474"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Judy Steinberg</w:t>
            </w:r>
          </w:p>
          <w:p w14:paraId="5291AC21"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Mother of the bride.</w:t>
            </w:r>
          </w:p>
          <w:p w14:paraId="39854B5A"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Female</w:t>
            </w:r>
          </w:p>
          <w:p w14:paraId="49A87B9C"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55 to 65</w:t>
            </w:r>
          </w:p>
        </w:tc>
      </w:tr>
      <w:tr w:rsidR="005024E6" w:rsidRPr="00DC23F8" w14:paraId="58F7AF1B" w14:textId="77777777" w:rsidTr="00502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3FC45"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 xml:space="preserve">Annie </w:t>
            </w:r>
            <w:proofErr w:type="spellStart"/>
            <w:r w:rsidRPr="00DC23F8">
              <w:rPr>
                <w:rFonts w:ascii="Calibri" w:hAnsi="Calibri" w:cs="Times New Roman"/>
                <w:b/>
                <w:bCs/>
                <w:color w:val="000000"/>
                <w:sz w:val="22"/>
                <w:szCs w:val="22"/>
              </w:rPr>
              <w:t>Sheps</w:t>
            </w:r>
            <w:proofErr w:type="spellEnd"/>
          </w:p>
          <w:p w14:paraId="3211C91F"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African-American, co-maid of honor.</w:t>
            </w:r>
          </w:p>
          <w:p w14:paraId="6F5D6CDF"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Female</w:t>
            </w:r>
          </w:p>
          <w:p w14:paraId="6E269335"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25 to 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A3D2E"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Marty Kaufman</w:t>
            </w:r>
          </w:p>
          <w:p w14:paraId="2D3A0154"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Bride's ex-boyfriend.</w:t>
            </w:r>
          </w:p>
          <w:p w14:paraId="2551B169"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Male</w:t>
            </w:r>
          </w:p>
          <w:p w14:paraId="4A0FBDF8"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30 to 35</w:t>
            </w:r>
          </w:p>
        </w:tc>
      </w:tr>
      <w:tr w:rsidR="005024E6" w:rsidRPr="00DC23F8" w14:paraId="1626D72A" w14:textId="77777777" w:rsidTr="00502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57ABF"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Brian Howard</w:t>
            </w:r>
          </w:p>
          <w:p w14:paraId="3A42C65B"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Groom.</w:t>
            </w:r>
          </w:p>
          <w:p w14:paraId="2EC06A26"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Male</w:t>
            </w:r>
          </w:p>
          <w:p w14:paraId="26B50C86"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25 to 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E268F" w14:textId="77777777" w:rsidR="005024E6" w:rsidRPr="00DC23F8" w:rsidRDefault="005024E6" w:rsidP="005024E6">
            <w:pPr>
              <w:rPr>
                <w:rFonts w:ascii="Times" w:hAnsi="Times" w:cs="Times New Roman"/>
                <w:sz w:val="20"/>
                <w:szCs w:val="20"/>
              </w:rPr>
            </w:pPr>
            <w:proofErr w:type="spellStart"/>
            <w:r w:rsidRPr="00DC23F8">
              <w:rPr>
                <w:rFonts w:ascii="Calibri" w:hAnsi="Calibri" w:cs="Times New Roman"/>
                <w:b/>
                <w:bCs/>
                <w:color w:val="000000"/>
                <w:sz w:val="22"/>
                <w:szCs w:val="22"/>
              </w:rPr>
              <w:t>Mimsy</w:t>
            </w:r>
            <w:proofErr w:type="spellEnd"/>
            <w:r w:rsidRPr="00DC23F8">
              <w:rPr>
                <w:rFonts w:ascii="Calibri" w:hAnsi="Calibri" w:cs="Times New Roman"/>
                <w:b/>
                <w:bCs/>
                <w:color w:val="000000"/>
                <w:sz w:val="22"/>
                <w:szCs w:val="22"/>
              </w:rPr>
              <w:t>/aunt Sheila</w:t>
            </w:r>
          </w:p>
          <w:p w14:paraId="5609E010"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Waiter &amp; bride's aunt.</w:t>
            </w:r>
          </w:p>
          <w:p w14:paraId="53E5B4C8"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Female</w:t>
            </w:r>
          </w:p>
          <w:p w14:paraId="2E5536DF"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45 to 55</w:t>
            </w:r>
          </w:p>
        </w:tc>
      </w:tr>
      <w:tr w:rsidR="005024E6" w:rsidRPr="00DC23F8" w14:paraId="23CEAF1D" w14:textId="77777777" w:rsidTr="00502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92B0A"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George Howard</w:t>
            </w:r>
          </w:p>
          <w:p w14:paraId="3F951518"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Father of the groom.</w:t>
            </w:r>
          </w:p>
          <w:p w14:paraId="55571A4D"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Male</w:t>
            </w:r>
          </w:p>
          <w:p w14:paraId="0998DAFC"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50 to 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5B550"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Murray Steinberg</w:t>
            </w:r>
          </w:p>
          <w:p w14:paraId="03D987A5"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Father of the bride.</w:t>
            </w:r>
          </w:p>
          <w:p w14:paraId="4B3586A7"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Male</w:t>
            </w:r>
          </w:p>
          <w:p w14:paraId="5F7B99F8"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55 to 65</w:t>
            </w:r>
          </w:p>
        </w:tc>
      </w:tr>
      <w:tr w:rsidR="005024E6" w:rsidRPr="00DC23F8" w14:paraId="3BFA8459" w14:textId="77777777" w:rsidTr="00502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0B437"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Georgette Howard</w:t>
            </w:r>
          </w:p>
          <w:p w14:paraId="40AE832A"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Mother of the groom.</w:t>
            </w:r>
          </w:p>
          <w:p w14:paraId="01EAAC4B"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Female</w:t>
            </w:r>
          </w:p>
          <w:p w14:paraId="22E0580B"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50 to 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E6A94"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Rebecca Steinberg</w:t>
            </w:r>
          </w:p>
          <w:p w14:paraId="3F6B6C4F"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The bride.</w:t>
            </w:r>
          </w:p>
          <w:p w14:paraId="1726E38D"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Female</w:t>
            </w:r>
          </w:p>
          <w:p w14:paraId="49F44B53"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25 to 30</w:t>
            </w:r>
          </w:p>
        </w:tc>
      </w:tr>
      <w:tr w:rsidR="005024E6" w:rsidRPr="00DC23F8" w14:paraId="5B883F79" w14:textId="77777777" w:rsidTr="00502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411F7"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Greg Madison</w:t>
            </w:r>
          </w:p>
          <w:p w14:paraId="5B21FD15"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Best man.</w:t>
            </w:r>
          </w:p>
          <w:p w14:paraId="41F6EBFD"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Male</w:t>
            </w:r>
          </w:p>
          <w:p w14:paraId="38C82F30"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25 to 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71BF3" w14:textId="77777777" w:rsidR="005024E6" w:rsidRPr="00DC23F8" w:rsidRDefault="005024E6" w:rsidP="005024E6">
            <w:pPr>
              <w:rPr>
                <w:rFonts w:ascii="Times" w:eastAsia="Times New Roman" w:hAnsi="Times" w:cs="Times New Roman"/>
                <w:sz w:val="1"/>
                <w:szCs w:val="20"/>
              </w:rPr>
            </w:pPr>
          </w:p>
        </w:tc>
      </w:tr>
      <w:tr w:rsidR="005024E6" w:rsidRPr="00DC23F8" w14:paraId="06593992" w14:textId="77777777" w:rsidTr="005024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7EB16"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Jenny Steinberg</w:t>
            </w:r>
          </w:p>
          <w:p w14:paraId="06027493"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Co-maid of honor and bride's older sister.</w:t>
            </w:r>
          </w:p>
          <w:p w14:paraId="273EED1E"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Female</w:t>
            </w:r>
          </w:p>
          <w:p w14:paraId="341B56D7"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30 to 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F3FC3" w14:textId="77777777" w:rsidR="005024E6" w:rsidRPr="00DC23F8" w:rsidRDefault="005024E6" w:rsidP="005024E6">
            <w:pPr>
              <w:rPr>
                <w:rFonts w:ascii="Times" w:hAnsi="Times" w:cs="Times New Roman"/>
                <w:sz w:val="20"/>
                <w:szCs w:val="20"/>
              </w:rPr>
            </w:pPr>
            <w:r w:rsidRPr="00DC23F8">
              <w:rPr>
                <w:rFonts w:ascii="Calibri" w:hAnsi="Calibri" w:cs="Times New Roman"/>
                <w:b/>
                <w:bCs/>
                <w:color w:val="000000"/>
                <w:sz w:val="22"/>
                <w:szCs w:val="22"/>
              </w:rPr>
              <w:t xml:space="preserve">Walt/uncle </w:t>
            </w:r>
            <w:proofErr w:type="spellStart"/>
            <w:r w:rsidRPr="00DC23F8">
              <w:rPr>
                <w:rFonts w:ascii="Calibri" w:hAnsi="Calibri" w:cs="Times New Roman"/>
                <w:b/>
                <w:bCs/>
                <w:color w:val="000000"/>
                <w:sz w:val="22"/>
                <w:szCs w:val="22"/>
              </w:rPr>
              <w:t>Morty</w:t>
            </w:r>
            <w:proofErr w:type="spellEnd"/>
          </w:p>
          <w:p w14:paraId="6A9DE485"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Waiter &amp; bride's uncle.</w:t>
            </w:r>
          </w:p>
          <w:p w14:paraId="4654A380" w14:textId="77777777" w:rsidR="005024E6" w:rsidRPr="00DC23F8" w:rsidRDefault="005024E6" w:rsidP="005024E6">
            <w:pPr>
              <w:rPr>
                <w:rFonts w:ascii="Times" w:hAnsi="Times" w:cs="Times New Roman"/>
                <w:sz w:val="20"/>
                <w:szCs w:val="20"/>
              </w:rPr>
            </w:pPr>
            <w:r w:rsidRPr="00DC23F8">
              <w:rPr>
                <w:rFonts w:ascii="Calibri" w:hAnsi="Calibri" w:cs="Times New Roman"/>
                <w:color w:val="000000"/>
                <w:sz w:val="22"/>
                <w:szCs w:val="22"/>
              </w:rPr>
              <w:t>Gender: Male</w:t>
            </w:r>
          </w:p>
          <w:p w14:paraId="38112F88" w14:textId="77777777" w:rsidR="00DC23F8" w:rsidRPr="00DC23F8" w:rsidRDefault="005024E6" w:rsidP="005024E6">
            <w:pPr>
              <w:spacing w:line="0" w:lineRule="atLeast"/>
              <w:rPr>
                <w:rFonts w:ascii="Times" w:hAnsi="Times" w:cs="Times New Roman"/>
                <w:sz w:val="20"/>
                <w:szCs w:val="20"/>
              </w:rPr>
            </w:pPr>
            <w:r w:rsidRPr="00DC23F8">
              <w:rPr>
                <w:rFonts w:ascii="Calibri" w:hAnsi="Calibri" w:cs="Times New Roman"/>
                <w:color w:val="000000"/>
                <w:sz w:val="22"/>
                <w:szCs w:val="22"/>
              </w:rPr>
              <w:t>Age: 45 to 55</w:t>
            </w:r>
          </w:p>
        </w:tc>
      </w:tr>
    </w:tbl>
    <w:p w14:paraId="28023C41" w14:textId="77777777" w:rsidR="005024E6" w:rsidRPr="00DC23F8" w:rsidRDefault="005024E6" w:rsidP="005024E6">
      <w:pPr>
        <w:rPr>
          <w:rFonts w:ascii="Times" w:eastAsia="Times New Roman" w:hAnsi="Times" w:cs="Times New Roman"/>
          <w:sz w:val="20"/>
          <w:szCs w:val="20"/>
        </w:rPr>
      </w:pPr>
    </w:p>
    <w:p w14:paraId="78CE5583"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b/>
          <w:bCs/>
          <w:color w:val="000000"/>
          <w:sz w:val="22"/>
          <w:szCs w:val="22"/>
        </w:rPr>
        <w:t>Set</w:t>
      </w:r>
    </w:p>
    <w:p w14:paraId="1EB382DF"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color w:val="000000"/>
          <w:sz w:val="22"/>
          <w:szCs w:val="22"/>
        </w:rPr>
        <w:t>The show takes place in present day, inside a New York hotel. It is preferable to have two stories, and the feel is a hotel ballroom; throughout the show different pieces are pulled in and out to represent different rooms within the hotel.</w:t>
      </w:r>
    </w:p>
    <w:p w14:paraId="67B05749"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b/>
          <w:bCs/>
          <w:color w:val="000000"/>
          <w:sz w:val="22"/>
          <w:szCs w:val="22"/>
        </w:rPr>
        <w:t>Costumes</w:t>
      </w:r>
    </w:p>
    <w:p w14:paraId="73118726"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color w:val="000000"/>
          <w:sz w:val="22"/>
          <w:szCs w:val="22"/>
        </w:rPr>
        <w:t>Modern day wedding wear—bridesmaid and wedding dresses, suit/tuxedos, etc. There is one scene with all of the women in the show getting ready, so there may be a need for robes in that particular scene. The supporting cast is also in business/formal wear.</w:t>
      </w:r>
    </w:p>
    <w:p w14:paraId="027AB1C6"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b/>
          <w:bCs/>
          <w:color w:val="000000"/>
          <w:sz w:val="22"/>
          <w:szCs w:val="22"/>
        </w:rPr>
        <w:t>Props</w:t>
      </w:r>
    </w:p>
    <w:p w14:paraId="38029ADF"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color w:val="000000"/>
          <w:sz w:val="22"/>
          <w:szCs w:val="22"/>
        </w:rPr>
        <w:t xml:space="preserve">Good amount of bar/glassware for multiple scenes. </w:t>
      </w:r>
      <w:proofErr w:type="gramStart"/>
      <w:r w:rsidRPr="00DC23F8">
        <w:rPr>
          <w:rFonts w:ascii="Calibri" w:hAnsi="Calibri" w:cs="Times New Roman"/>
          <w:color w:val="000000"/>
          <w:sz w:val="22"/>
          <w:szCs w:val="22"/>
        </w:rPr>
        <w:t>Otherwise quite light on props.</w:t>
      </w:r>
      <w:proofErr w:type="gramEnd"/>
    </w:p>
    <w:p w14:paraId="56FC41B7"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b/>
          <w:bCs/>
          <w:color w:val="000000"/>
          <w:sz w:val="22"/>
          <w:szCs w:val="22"/>
          <w:u w:val="single"/>
        </w:rPr>
        <w:t>Lights/Sound</w:t>
      </w:r>
    </w:p>
    <w:p w14:paraId="2671FF1F" w14:textId="77777777" w:rsidR="005024E6" w:rsidRPr="00DC23F8" w:rsidRDefault="005024E6" w:rsidP="005024E6">
      <w:pPr>
        <w:spacing w:after="160"/>
        <w:rPr>
          <w:rFonts w:ascii="Times" w:hAnsi="Times" w:cs="Times New Roman"/>
          <w:sz w:val="20"/>
          <w:szCs w:val="20"/>
        </w:rPr>
      </w:pPr>
      <w:r w:rsidRPr="00DC23F8">
        <w:rPr>
          <w:rFonts w:ascii="Calibri" w:hAnsi="Calibri" w:cs="Times New Roman"/>
          <w:color w:val="000000"/>
          <w:sz w:val="22"/>
          <w:szCs w:val="22"/>
        </w:rPr>
        <w:t>Minimal. You should be able to hear “the wedding” going on through different doors within the hotel.</w:t>
      </w:r>
    </w:p>
    <w:p w14:paraId="7E55027A" w14:textId="77777777" w:rsidR="008A3119" w:rsidRDefault="008A3119"/>
    <w:sectPr w:rsidR="008A3119" w:rsidSect="00DC23F8">
      <w:pgSz w:w="12240" w:h="15840"/>
      <w:pgMar w:top="1440" w:right="1800" w:bottom="1440" w:left="1800" w:header="720" w:footer="720" w:gutter="0"/>
      <w:cols w:space="720"/>
      <w:docGrid w:linePitch="360"/>
      <w:printerSettings r:id="rId2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3F8"/>
    <w:rsid w:val="002142E8"/>
    <w:rsid w:val="005024E6"/>
    <w:rsid w:val="00557471"/>
    <w:rsid w:val="008A3119"/>
    <w:rsid w:val="00AF72BA"/>
    <w:rsid w:val="00DC2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C4B3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23F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DC23F8"/>
    <w:rPr>
      <w:color w:val="0000FF"/>
      <w:u w:val="single"/>
    </w:rPr>
  </w:style>
  <w:style w:type="character" w:customStyle="1" w:styleId="apple-tab-span">
    <w:name w:val="apple-tab-span"/>
    <w:basedOn w:val="DefaultParagraphFont"/>
    <w:rsid w:val="00DC23F8"/>
  </w:style>
  <w:style w:type="paragraph" w:styleId="BalloonText">
    <w:name w:val="Balloon Text"/>
    <w:basedOn w:val="Normal"/>
    <w:link w:val="BalloonTextChar"/>
    <w:uiPriority w:val="99"/>
    <w:semiHidden/>
    <w:unhideWhenUsed/>
    <w:rsid w:val="00DC23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23F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23F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DC23F8"/>
    <w:rPr>
      <w:color w:val="0000FF"/>
      <w:u w:val="single"/>
    </w:rPr>
  </w:style>
  <w:style w:type="character" w:customStyle="1" w:styleId="apple-tab-span">
    <w:name w:val="apple-tab-span"/>
    <w:basedOn w:val="DefaultParagraphFont"/>
    <w:rsid w:val="00DC23F8"/>
  </w:style>
  <w:style w:type="paragraph" w:styleId="BalloonText">
    <w:name w:val="Balloon Text"/>
    <w:basedOn w:val="Normal"/>
    <w:link w:val="BalloonTextChar"/>
    <w:uiPriority w:val="99"/>
    <w:semiHidden/>
    <w:unhideWhenUsed/>
    <w:rsid w:val="00DC23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23F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1516">
      <w:bodyDiv w:val="1"/>
      <w:marLeft w:val="0"/>
      <w:marRight w:val="0"/>
      <w:marTop w:val="0"/>
      <w:marBottom w:val="0"/>
      <w:divBdr>
        <w:top w:val="none" w:sz="0" w:space="0" w:color="auto"/>
        <w:left w:val="none" w:sz="0" w:space="0" w:color="auto"/>
        <w:bottom w:val="none" w:sz="0" w:space="0" w:color="auto"/>
        <w:right w:val="none" w:sz="0" w:space="0" w:color="auto"/>
      </w:divBdr>
      <w:divsChild>
        <w:div w:id="265693694">
          <w:marLeft w:val="-108"/>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printerSettings" Target="printerSettings/printerSettings1.bin"/><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s://en.wikipedia.org/wiki/Peter_and_the_Starcatchers" TargetMode="External"/><Relationship Id="rId15" Type="http://schemas.openxmlformats.org/officeDocument/2006/relationships/hyperlink" Target="https://en.wikipedia.org/wiki/Dave_Barry" TargetMode="External"/><Relationship Id="rId16" Type="http://schemas.openxmlformats.org/officeDocument/2006/relationships/hyperlink" Target="https://en.wikipedia.org/wiki/Ridley_Pearson" TargetMode="External"/><Relationship Id="rId17" Type="http://schemas.openxmlformats.org/officeDocument/2006/relationships/hyperlink" Target="https://www.youtube.com/watch?v=OZj5yj8SDBA" TargetMode="External"/><Relationship Id="rId18" Type="http://schemas.openxmlformats.org/officeDocument/2006/relationships/hyperlink" Target="https://www.youtube.com/watch?v=glFA8MMCEPA" TargetMode="External"/><Relationship Id="rId19" Type="http://schemas.openxmlformats.org/officeDocument/2006/relationships/image" Target="media/image9.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i1mx9xS5MTY" TargetMode="Externa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2540</Words>
  <Characters>14483</Characters>
  <Application>Microsoft Macintosh Word</Application>
  <DocSecurity>0</DocSecurity>
  <Lines>120</Lines>
  <Paragraphs>33</Paragraphs>
  <ScaleCrop>false</ScaleCrop>
  <Company>Studio D Graphic Design</Company>
  <LinksUpToDate>false</LinksUpToDate>
  <CharactersWithSpaces>16990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Valentini</dc:creator>
  <cp:keywords/>
  <dc:description/>
  <cp:lastModifiedBy>Nancy Valentini</cp:lastModifiedBy>
  <cp:revision>2</cp:revision>
  <dcterms:created xsi:type="dcterms:W3CDTF">2018-03-27T02:15:00Z</dcterms:created>
  <dcterms:modified xsi:type="dcterms:W3CDTF">2018-03-27T03:16:00Z</dcterms:modified>
</cp:coreProperties>
</file>